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91A2" w14:textId="77777777" w:rsidR="006D2FEB" w:rsidRPr="003D2A76" w:rsidRDefault="006D2FEB" w:rsidP="00FF6223">
      <w:pPr>
        <w:spacing w:before="120" w:after="120"/>
        <w:jc w:val="center"/>
        <w:rPr>
          <w:b/>
        </w:rPr>
      </w:pPr>
    </w:p>
    <w:p w14:paraId="5807AD52" w14:textId="77777777" w:rsidR="006D2FEB" w:rsidRPr="003D2A76" w:rsidRDefault="006D2FEB" w:rsidP="00FF6223">
      <w:pPr>
        <w:spacing w:before="120" w:after="120"/>
        <w:jc w:val="center"/>
        <w:rPr>
          <w:b/>
        </w:rPr>
      </w:pPr>
    </w:p>
    <w:p w14:paraId="399108D8" w14:textId="77777777" w:rsidR="006D2FEB" w:rsidRPr="003D2A76" w:rsidRDefault="006D2FEB" w:rsidP="00FF6223">
      <w:pPr>
        <w:spacing w:before="120" w:after="120"/>
        <w:jc w:val="center"/>
        <w:rPr>
          <w:b/>
        </w:rPr>
      </w:pPr>
    </w:p>
    <w:p w14:paraId="0C0D148C" w14:textId="77777777" w:rsidR="006D2FEB" w:rsidRPr="003D2A76" w:rsidRDefault="006D2FEB" w:rsidP="00FF6223">
      <w:pPr>
        <w:spacing w:before="120" w:after="120"/>
        <w:jc w:val="center"/>
        <w:rPr>
          <w:b/>
        </w:rPr>
      </w:pPr>
    </w:p>
    <w:p w14:paraId="6CD9FCAC" w14:textId="77777777" w:rsidR="006D2FEB" w:rsidRPr="003D2A76" w:rsidRDefault="006D2FEB" w:rsidP="00FF6223">
      <w:pPr>
        <w:spacing w:before="120" w:after="120"/>
        <w:jc w:val="center"/>
        <w:rPr>
          <w:b/>
        </w:rPr>
      </w:pPr>
    </w:p>
    <w:p w14:paraId="01BF4D12" w14:textId="77777777" w:rsidR="006D2FEB" w:rsidRPr="003D2A76" w:rsidRDefault="006D2FEB" w:rsidP="00FF6223">
      <w:pPr>
        <w:spacing w:before="120" w:after="120"/>
        <w:jc w:val="center"/>
        <w:rPr>
          <w:b/>
        </w:rPr>
      </w:pPr>
    </w:p>
    <w:p w14:paraId="22FC6550" w14:textId="77777777" w:rsidR="006D2FEB" w:rsidRPr="003D2A76" w:rsidRDefault="006D2FEB" w:rsidP="00FF6223">
      <w:pPr>
        <w:spacing w:before="120" w:after="120"/>
        <w:jc w:val="center"/>
        <w:rPr>
          <w:b/>
        </w:rPr>
      </w:pPr>
    </w:p>
    <w:p w14:paraId="47C76344" w14:textId="77777777" w:rsidR="006D2FEB" w:rsidRPr="003D2A76" w:rsidRDefault="006D2FEB" w:rsidP="003C5A8A">
      <w:pPr>
        <w:spacing w:before="120" w:after="120"/>
        <w:jc w:val="center"/>
        <w:outlineLvl w:val="0"/>
        <w:rPr>
          <w:b/>
          <w:sz w:val="36"/>
          <w:szCs w:val="36"/>
        </w:rPr>
      </w:pPr>
      <w:r w:rsidRPr="003D2A76">
        <w:rPr>
          <w:b/>
          <w:sz w:val="36"/>
          <w:szCs w:val="36"/>
        </w:rPr>
        <w:t>Helyi tanterv – javaslat</w:t>
      </w:r>
    </w:p>
    <w:p w14:paraId="4737F0D5" w14:textId="77777777" w:rsidR="006D2FEB" w:rsidRPr="003D2A76" w:rsidRDefault="006D2FEB" w:rsidP="00FF6223">
      <w:pPr>
        <w:spacing w:before="120" w:after="120"/>
        <w:jc w:val="center"/>
        <w:rPr>
          <w:b/>
          <w:sz w:val="36"/>
          <w:szCs w:val="36"/>
        </w:rPr>
      </w:pPr>
      <w:r w:rsidRPr="003D2A76">
        <w:rPr>
          <w:b/>
          <w:sz w:val="36"/>
          <w:szCs w:val="36"/>
        </w:rPr>
        <w:t>Általános iskolai képzés</w:t>
      </w:r>
    </w:p>
    <w:p w14:paraId="481F0002" w14:textId="77777777" w:rsidR="006D2FEB" w:rsidRPr="003D2A76" w:rsidRDefault="006D2FEB" w:rsidP="00FF6223">
      <w:pPr>
        <w:spacing w:before="120" w:after="120"/>
        <w:jc w:val="center"/>
        <w:rPr>
          <w:b/>
          <w:sz w:val="36"/>
          <w:szCs w:val="36"/>
        </w:rPr>
      </w:pPr>
      <w:r w:rsidRPr="003D2A76">
        <w:rPr>
          <w:b/>
          <w:sz w:val="36"/>
          <w:szCs w:val="36"/>
        </w:rPr>
        <w:t>4. évfolyam</w:t>
      </w:r>
    </w:p>
    <w:p w14:paraId="68502464" w14:textId="77777777" w:rsidR="006E6181" w:rsidRPr="003D2A76" w:rsidRDefault="006E6181" w:rsidP="00FF6223">
      <w:pPr>
        <w:spacing w:before="120" w:after="120"/>
        <w:jc w:val="center"/>
        <w:rPr>
          <w:b/>
          <w:sz w:val="36"/>
          <w:szCs w:val="36"/>
        </w:rPr>
      </w:pPr>
      <w:r w:rsidRPr="003D2A76">
        <w:rPr>
          <w:b/>
          <w:sz w:val="36"/>
          <w:szCs w:val="36"/>
        </w:rPr>
        <w:t>Élő idegen nyelv</w:t>
      </w:r>
    </w:p>
    <w:p w14:paraId="6590FE19" w14:textId="77777777" w:rsidR="006E6181" w:rsidRPr="003D2A76" w:rsidRDefault="006E6181" w:rsidP="00FF6223">
      <w:pPr>
        <w:spacing w:before="120" w:after="120"/>
        <w:jc w:val="center"/>
        <w:rPr>
          <w:b/>
          <w:sz w:val="36"/>
          <w:szCs w:val="36"/>
        </w:rPr>
      </w:pPr>
      <w:r w:rsidRPr="003D2A76">
        <w:rPr>
          <w:b/>
          <w:sz w:val="36"/>
          <w:szCs w:val="36"/>
        </w:rPr>
        <w:t>Angol nyelv</w:t>
      </w:r>
    </w:p>
    <w:p w14:paraId="0670E2E5" w14:textId="77777777" w:rsidR="006D2FEB" w:rsidRPr="003D2A76" w:rsidRDefault="006D2FEB" w:rsidP="003C5A8A">
      <w:pPr>
        <w:spacing w:before="120" w:after="120"/>
        <w:jc w:val="center"/>
        <w:outlineLvl w:val="0"/>
        <w:rPr>
          <w:b/>
          <w:sz w:val="36"/>
          <w:szCs w:val="36"/>
        </w:rPr>
      </w:pPr>
      <w:r w:rsidRPr="003D2A76">
        <w:rPr>
          <w:b/>
          <w:sz w:val="36"/>
          <w:szCs w:val="36"/>
        </w:rPr>
        <w:t>Általános tanterv</w:t>
      </w:r>
    </w:p>
    <w:p w14:paraId="33BD2E8E" w14:textId="01FBF865" w:rsidR="006D2FEB" w:rsidRPr="003D2A76" w:rsidRDefault="002B0B54" w:rsidP="003C5A8A">
      <w:pPr>
        <w:spacing w:before="120" w:after="120"/>
        <w:jc w:val="center"/>
        <w:outlineLvl w:val="0"/>
        <w:rPr>
          <w:b/>
          <w:sz w:val="36"/>
          <w:szCs w:val="36"/>
        </w:rPr>
      </w:pPr>
      <w:r w:rsidRPr="003D2A76">
        <w:rPr>
          <w:b/>
          <w:sz w:val="36"/>
          <w:szCs w:val="36"/>
        </w:rPr>
        <w:t xml:space="preserve">heti </w:t>
      </w:r>
      <w:r w:rsidR="00222287">
        <w:rPr>
          <w:b/>
          <w:sz w:val="36"/>
          <w:szCs w:val="36"/>
        </w:rPr>
        <w:t>3</w:t>
      </w:r>
      <w:r w:rsidR="006D2FEB" w:rsidRPr="003D2A76">
        <w:rPr>
          <w:b/>
          <w:sz w:val="36"/>
          <w:szCs w:val="36"/>
        </w:rPr>
        <w:t xml:space="preserve"> óra</w:t>
      </w:r>
    </w:p>
    <w:p w14:paraId="7BAFBC5F" w14:textId="77777777" w:rsidR="006D2FEB" w:rsidRPr="003D2A76" w:rsidRDefault="006D2FEB" w:rsidP="00FF6223">
      <w:pPr>
        <w:spacing w:before="120" w:after="120"/>
        <w:jc w:val="center"/>
        <w:rPr>
          <w:b/>
        </w:rPr>
      </w:pPr>
    </w:p>
    <w:p w14:paraId="1FDA90F5" w14:textId="77777777" w:rsidR="006D2FEB" w:rsidRPr="003D2A76" w:rsidRDefault="006D2FEB" w:rsidP="00FF6223">
      <w:pPr>
        <w:spacing w:before="120" w:after="120"/>
        <w:jc w:val="center"/>
        <w:rPr>
          <w:b/>
        </w:rPr>
      </w:pPr>
    </w:p>
    <w:p w14:paraId="1EF7D801" w14:textId="77777777" w:rsidR="006D2FEB" w:rsidRPr="003D2A76" w:rsidRDefault="006D2FEB" w:rsidP="00FF6223">
      <w:pPr>
        <w:spacing w:before="120" w:after="120"/>
        <w:jc w:val="center"/>
        <w:rPr>
          <w:b/>
        </w:rPr>
      </w:pPr>
    </w:p>
    <w:p w14:paraId="25265F67" w14:textId="77777777" w:rsidR="006D2FEB" w:rsidRPr="003D2A76" w:rsidRDefault="006D2FEB" w:rsidP="00FF6223">
      <w:pPr>
        <w:spacing w:before="120" w:after="120"/>
        <w:jc w:val="center"/>
        <w:rPr>
          <w:b/>
        </w:rPr>
      </w:pPr>
    </w:p>
    <w:p w14:paraId="4C26BF5E" w14:textId="77777777" w:rsidR="006D2FEB" w:rsidRPr="003D2A76" w:rsidRDefault="006D2FEB" w:rsidP="00FF6223">
      <w:pPr>
        <w:spacing w:before="120" w:after="120"/>
        <w:jc w:val="center"/>
        <w:rPr>
          <w:b/>
        </w:rPr>
      </w:pPr>
    </w:p>
    <w:p w14:paraId="058867E5" w14:textId="77777777" w:rsidR="006D2FEB" w:rsidRPr="003D2A76" w:rsidRDefault="006D2FEB" w:rsidP="00FF6223">
      <w:pPr>
        <w:spacing w:before="120" w:after="120"/>
        <w:jc w:val="center"/>
        <w:rPr>
          <w:b/>
        </w:rPr>
      </w:pPr>
    </w:p>
    <w:p w14:paraId="5D068180" w14:textId="77777777" w:rsidR="006D2FEB" w:rsidRPr="003D2A76" w:rsidRDefault="006D2FEB" w:rsidP="00FF6223">
      <w:pPr>
        <w:spacing w:before="120" w:after="120"/>
        <w:jc w:val="center"/>
        <w:rPr>
          <w:b/>
        </w:rPr>
      </w:pPr>
    </w:p>
    <w:p w14:paraId="5DA2E603" w14:textId="77777777" w:rsidR="006D2FEB" w:rsidRPr="003D2A76" w:rsidRDefault="006D2FEB" w:rsidP="00FF6223">
      <w:pPr>
        <w:spacing w:before="120" w:after="120"/>
        <w:jc w:val="center"/>
        <w:rPr>
          <w:b/>
        </w:rPr>
      </w:pPr>
    </w:p>
    <w:p w14:paraId="4D5EEB1D" w14:textId="77777777" w:rsidR="006D2FEB" w:rsidRPr="003D2A76" w:rsidRDefault="006D2FEB" w:rsidP="00FF6223">
      <w:pPr>
        <w:spacing w:before="120" w:after="120"/>
        <w:jc w:val="center"/>
        <w:rPr>
          <w:b/>
        </w:rPr>
      </w:pPr>
    </w:p>
    <w:p w14:paraId="4D6E9233" w14:textId="77777777" w:rsidR="006D2FEB" w:rsidRPr="003D2A76" w:rsidRDefault="006D2FEB" w:rsidP="00FF6223">
      <w:pPr>
        <w:spacing w:before="120" w:after="120"/>
        <w:jc w:val="center"/>
        <w:rPr>
          <w:b/>
        </w:rPr>
      </w:pPr>
    </w:p>
    <w:p w14:paraId="25EB8020" w14:textId="77777777" w:rsidR="006D2FEB" w:rsidRPr="003D2A76" w:rsidRDefault="006D2FEB" w:rsidP="00FF6223">
      <w:pPr>
        <w:spacing w:before="120" w:after="120"/>
        <w:jc w:val="center"/>
        <w:rPr>
          <w:b/>
        </w:rPr>
      </w:pPr>
    </w:p>
    <w:p w14:paraId="569F1E0C" w14:textId="77777777" w:rsidR="006D2FEB" w:rsidRPr="003D2A76" w:rsidRDefault="006D2FEB" w:rsidP="00FF6223">
      <w:pPr>
        <w:spacing w:before="120" w:after="120"/>
        <w:jc w:val="center"/>
        <w:rPr>
          <w:b/>
        </w:rPr>
      </w:pPr>
    </w:p>
    <w:p w14:paraId="315084B5" w14:textId="77777777" w:rsidR="006D2FEB" w:rsidRPr="003D2A76" w:rsidRDefault="006D2FEB" w:rsidP="00FF6223">
      <w:pPr>
        <w:spacing w:before="120" w:after="120"/>
        <w:jc w:val="center"/>
        <w:rPr>
          <w:b/>
        </w:rPr>
      </w:pPr>
    </w:p>
    <w:p w14:paraId="78FFDF21" w14:textId="77777777" w:rsidR="006D2FEB" w:rsidRPr="003D2A76" w:rsidRDefault="006D2FEB" w:rsidP="00FF6223">
      <w:pPr>
        <w:spacing w:before="120" w:after="120"/>
        <w:jc w:val="center"/>
        <w:rPr>
          <w:b/>
        </w:rPr>
      </w:pPr>
    </w:p>
    <w:p w14:paraId="0B1FEADB" w14:textId="77777777" w:rsidR="006D2FEB" w:rsidRPr="003D2A76" w:rsidRDefault="006D2FEB" w:rsidP="00FF6223">
      <w:pPr>
        <w:spacing w:before="120" w:after="120"/>
        <w:jc w:val="center"/>
        <w:rPr>
          <w:b/>
        </w:rPr>
      </w:pPr>
    </w:p>
    <w:p w14:paraId="62817C65" w14:textId="77777777" w:rsidR="006D2FEB" w:rsidRPr="003D2A76" w:rsidRDefault="006D2FEB" w:rsidP="00FF6223">
      <w:pPr>
        <w:spacing w:before="120" w:after="120"/>
        <w:jc w:val="center"/>
        <w:rPr>
          <w:b/>
        </w:rPr>
      </w:pPr>
    </w:p>
    <w:p w14:paraId="1C8E084F" w14:textId="77777777" w:rsidR="006D2FEB" w:rsidRDefault="006D2FEB" w:rsidP="00FF6223">
      <w:pPr>
        <w:spacing w:before="120" w:after="120"/>
        <w:jc w:val="center"/>
        <w:rPr>
          <w:b/>
        </w:rPr>
      </w:pPr>
    </w:p>
    <w:p w14:paraId="0FE17B78" w14:textId="77777777" w:rsidR="00C4374B" w:rsidRDefault="00C4374B" w:rsidP="00FF6223">
      <w:pPr>
        <w:spacing w:before="120" w:after="120"/>
        <w:jc w:val="center"/>
        <w:rPr>
          <w:b/>
        </w:rPr>
      </w:pPr>
    </w:p>
    <w:p w14:paraId="584A69FB" w14:textId="77777777" w:rsidR="00C4374B" w:rsidRPr="003D2A76" w:rsidRDefault="00C4374B" w:rsidP="00FF6223">
      <w:pPr>
        <w:spacing w:before="120" w:after="120"/>
        <w:jc w:val="center"/>
        <w:rPr>
          <w:b/>
        </w:rPr>
      </w:pPr>
    </w:p>
    <w:p w14:paraId="39D0B5A6" w14:textId="77777777" w:rsidR="006D2FEB" w:rsidRPr="003D2A76" w:rsidRDefault="006D2FEB" w:rsidP="00FF6223">
      <w:pPr>
        <w:spacing w:before="120" w:after="120"/>
        <w:jc w:val="center"/>
        <w:rPr>
          <w:b/>
        </w:rPr>
      </w:pPr>
    </w:p>
    <w:p w14:paraId="16D577A0" w14:textId="77777777" w:rsidR="00100538" w:rsidRPr="003D2A76" w:rsidRDefault="00E84D5D" w:rsidP="00E84D5D">
      <w:pPr>
        <w:jc w:val="center"/>
        <w:rPr>
          <w:sz w:val="28"/>
          <w:szCs w:val="28"/>
        </w:rPr>
      </w:pPr>
      <w:r w:rsidRPr="003D2A76">
        <w:rPr>
          <w:b/>
          <w:sz w:val="28"/>
          <w:szCs w:val="28"/>
        </w:rPr>
        <w:lastRenderedPageBreak/>
        <w:t>Bevezető</w:t>
      </w:r>
    </w:p>
    <w:p w14:paraId="165AF232" w14:textId="77777777" w:rsidR="00100538" w:rsidRPr="003D2A76" w:rsidRDefault="00100538" w:rsidP="00BB4B76">
      <w:pPr>
        <w:ind w:firstLine="709"/>
        <w:jc w:val="both"/>
      </w:pPr>
    </w:p>
    <w:p w14:paraId="3A0A1D10" w14:textId="77777777" w:rsidR="00100538" w:rsidRPr="003D2A76" w:rsidRDefault="00100538" w:rsidP="00BB4B76">
      <w:pPr>
        <w:ind w:firstLine="709"/>
        <w:jc w:val="both"/>
      </w:pPr>
    </w:p>
    <w:p w14:paraId="3109D1CB" w14:textId="77777777" w:rsidR="00E84D5D" w:rsidRPr="003D2A76" w:rsidRDefault="00E84D5D" w:rsidP="00E84D5D">
      <w:pPr>
        <w:jc w:val="both"/>
        <w:rPr>
          <w:rFonts w:eastAsia="Malgun Gothic"/>
        </w:rPr>
      </w:pPr>
      <w:bookmarkStart w:id="0" w:name="_Hlk32930961"/>
      <w:r w:rsidRPr="003D2A76">
        <w:rPr>
          <w:rFonts w:eastAsia="Malgun Gothic"/>
        </w:rPr>
        <w:t xml:space="preserve">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 Az idegennyelvi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bookmarkEnd w:id="0"/>
    <w:p w14:paraId="60C2308F" w14:textId="77777777" w:rsidR="00E84D5D" w:rsidRPr="003D2A76" w:rsidRDefault="00E84D5D" w:rsidP="00E84D5D">
      <w:pPr>
        <w:jc w:val="both"/>
      </w:pPr>
      <w:r w:rsidRPr="003D2A76">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és szakmai céljainak megvalósítására valódi vagy digitális térben alkalmazni tudja. Az idegennyelv-tanítás tevékenység- és tanulóközpontú, vagyis a tanuló számára olyan életkorának, illetve érdeklődésének megfelelő szituációkat teremt, amelyekben személyisége fejlődik, és a nyelvet eszközként hatékonyan használja. </w:t>
      </w:r>
      <w:r w:rsidRPr="003D2A76">
        <w:rPr>
          <w:shd w:val="clear" w:color="auto" w:fill="FFFFFF"/>
        </w:rPr>
        <w:t>Mindehhez elengedhetetlen a kommunikatív kompetencia tágabb összefüggésben értelmezett megközelítése, azaz a nyelvi elemek (a jel- és szabályrendszerek) valamint a szociolingvisztikai komponensek együttes fejlesztése. </w:t>
      </w:r>
    </w:p>
    <w:p w14:paraId="14CDD9A9" w14:textId="77777777" w:rsidR="00E84D5D" w:rsidRPr="003D2A76" w:rsidRDefault="00E84D5D" w:rsidP="00E84D5D">
      <w:pPr>
        <w:jc w:val="both"/>
        <w:rPr>
          <w:rFonts w:eastAsia="Malgun Gothic"/>
        </w:rPr>
      </w:pPr>
      <w:r w:rsidRPr="003D2A76">
        <w:t xml:space="preserve">Kiemelten fontos az interdiszciplináris szemlélet, mely épít a más tantárgyak keretében szerzett ismeretekre, az idegen nyelven megszerzett tudás pedig gazdagítja más tantárgyak tanulását. </w:t>
      </w:r>
      <w:r w:rsidRPr="003D2A76">
        <w:rPr>
          <w:rFonts w:eastAsia="Malgun Gothic"/>
        </w:rPr>
        <w:t xml:space="preserve">Projektfeladatok, információgyűjtés a szaktantárgyhoz, internetes kutatómunka, mind-mind történhet idegen nyelven is, felkészítve a tanulót a munka világában zajló információcserére. </w:t>
      </w:r>
      <w:r w:rsidRPr="003D2A76">
        <w:t xml:space="preserve">A hosszú távon is fenntartható nyelvi fejlődés érdekében elengedhetetlen a tanórán kívüli nyelvhasználati és nyelvtanulási tevékenységekre is építeni, és erre a tanulót a nyelvórán fel kell készíteni. </w:t>
      </w:r>
      <w:r w:rsidRPr="003D2A76">
        <w:rPr>
          <w:rFonts w:eastAsia="Malgun Gothic"/>
        </w:rPr>
        <w:t>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14:paraId="3823D79A" w14:textId="77777777" w:rsidR="00E84D5D" w:rsidRPr="003D2A76" w:rsidRDefault="00E84D5D" w:rsidP="00E84D5D">
      <w:pPr>
        <w:jc w:val="both"/>
      </w:pPr>
      <w:r w:rsidRPr="003D2A76">
        <w:t xml:space="preserve">A nyelvtanulás kezdeti szakasza a ráhangolódás időszaka. A fő cél az, hogy a tanuló megszeresse a nyelvtanulást, megértse a nyelvtudás fontosságát és szerepét a tanórán és az iskolán kívül. </w:t>
      </w:r>
      <w:r w:rsidRPr="003D2A76">
        <w:rPr>
          <w:rFonts w:eastAsia="Malgun Gothic"/>
        </w:rPr>
        <w:t>Ez a kezdeti szakasz kötelezően az alsó tagozat negyedik osztályában indul, de ahol lehetőség és igény van erre, érdemes a tanulók nyelvi fejlesztését, az idegen nyelv iránti motiválását már előbb elkezdeni.</w:t>
      </w:r>
      <w:r w:rsidRPr="003D2A76">
        <w:t xml:space="preserve"> Fontos, hogy felkeltsük a tanuló érdeklődését az idegen nyelvek, valamint a más nyelveket beszélő emberek, kultúrájuk megismerése és elfogadása iránt. </w:t>
      </w:r>
      <w:r w:rsidRPr="003D2A76">
        <w:rPr>
          <w:rFonts w:eastAsia="Malgun Gothic"/>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3D2A76">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14:paraId="5212F30E" w14:textId="77777777" w:rsidR="00AF20A5" w:rsidRDefault="00AF20A5" w:rsidP="000856E3">
      <w:pPr>
        <w:rPr>
          <w:rFonts w:eastAsia="Malgun Gothic"/>
          <w:b/>
          <w:sz w:val="28"/>
          <w:szCs w:val="28"/>
          <w:lang w:eastAsia="en-US"/>
        </w:rPr>
      </w:pPr>
    </w:p>
    <w:p w14:paraId="3C033E32" w14:textId="77777777" w:rsidR="00AF20A5" w:rsidRDefault="00AF20A5" w:rsidP="000856E3">
      <w:pPr>
        <w:rPr>
          <w:rFonts w:eastAsia="Malgun Gothic"/>
          <w:b/>
          <w:sz w:val="28"/>
          <w:szCs w:val="28"/>
          <w:lang w:eastAsia="en-US"/>
        </w:rPr>
      </w:pPr>
    </w:p>
    <w:p w14:paraId="6375E365" w14:textId="77777777" w:rsidR="00AF20A5" w:rsidRDefault="00AF20A5" w:rsidP="000856E3">
      <w:pPr>
        <w:rPr>
          <w:rFonts w:eastAsia="Malgun Gothic"/>
          <w:b/>
          <w:sz w:val="28"/>
          <w:szCs w:val="28"/>
          <w:lang w:eastAsia="en-US"/>
        </w:rPr>
      </w:pPr>
    </w:p>
    <w:p w14:paraId="3CA194B9" w14:textId="77777777" w:rsidR="000856E3" w:rsidRPr="003D2A76" w:rsidRDefault="000856E3" w:rsidP="000856E3">
      <w:pPr>
        <w:rPr>
          <w:rFonts w:eastAsia="Malgun Gothic"/>
          <w:b/>
          <w:sz w:val="28"/>
          <w:szCs w:val="28"/>
          <w:lang w:eastAsia="en-US"/>
        </w:rPr>
      </w:pPr>
      <w:r w:rsidRPr="003D2A76">
        <w:rPr>
          <w:rFonts w:eastAsia="Malgun Gothic"/>
          <w:b/>
          <w:sz w:val="28"/>
          <w:szCs w:val="28"/>
          <w:lang w:eastAsia="en-US"/>
        </w:rPr>
        <w:lastRenderedPageBreak/>
        <w:t>Kapcsolódás a kompetenciákhoz</w:t>
      </w:r>
    </w:p>
    <w:p w14:paraId="1DD360CA" w14:textId="77777777" w:rsidR="000856E3" w:rsidRPr="003D2A76" w:rsidRDefault="000856E3" w:rsidP="000856E3">
      <w:pPr>
        <w:rPr>
          <w:rFonts w:eastAsia="Malgun Gothic"/>
          <w:b/>
          <w:sz w:val="28"/>
          <w:szCs w:val="28"/>
          <w:lang w:eastAsia="en-US"/>
        </w:rPr>
      </w:pPr>
    </w:p>
    <w:p w14:paraId="5134E838" w14:textId="77777777" w:rsidR="000856E3" w:rsidRPr="003D2A76" w:rsidRDefault="00E84D5D" w:rsidP="00E84D5D">
      <w:pPr>
        <w:jc w:val="both"/>
      </w:pPr>
      <w:r w:rsidRPr="003D2A76">
        <w:rPr>
          <w:b/>
        </w:rPr>
        <w:t>A tanulás kompetenciái:</w:t>
      </w:r>
      <w:r w:rsidRPr="003D2A76">
        <w:t xml:space="preserve"> </w:t>
      </w:r>
    </w:p>
    <w:p w14:paraId="75BD8714" w14:textId="77777777" w:rsidR="00E84D5D" w:rsidRPr="003D2A76" w:rsidRDefault="00E84D5D" w:rsidP="00E84D5D">
      <w:pPr>
        <w:jc w:val="both"/>
      </w:pPr>
      <w:r w:rsidRPr="003D2A76">
        <w:t xml:space="preserve">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02F40933" w14:textId="77777777" w:rsidR="000856E3" w:rsidRPr="003D2A76" w:rsidRDefault="000856E3" w:rsidP="00E84D5D">
      <w:pPr>
        <w:jc w:val="both"/>
        <w:rPr>
          <w:b/>
        </w:rPr>
      </w:pPr>
    </w:p>
    <w:p w14:paraId="6711919D" w14:textId="77777777" w:rsidR="000856E3" w:rsidRPr="003D2A76" w:rsidRDefault="00E84D5D" w:rsidP="00E84D5D">
      <w:pPr>
        <w:jc w:val="both"/>
        <w:rPr>
          <w:b/>
        </w:rPr>
      </w:pPr>
      <w:r w:rsidRPr="003D2A76">
        <w:rPr>
          <w:b/>
        </w:rPr>
        <w:t xml:space="preserve">A kommunikációs kompetenciák: </w:t>
      </w:r>
    </w:p>
    <w:p w14:paraId="280C14B2" w14:textId="77777777" w:rsidR="00E84D5D" w:rsidRPr="003D2A76" w:rsidRDefault="00E84D5D" w:rsidP="00E84D5D">
      <w:pPr>
        <w:jc w:val="both"/>
      </w:pPr>
      <w:r w:rsidRPr="003D2A7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7282C747" w14:textId="77777777" w:rsidR="000856E3" w:rsidRPr="003D2A76" w:rsidRDefault="000856E3" w:rsidP="00E84D5D">
      <w:pPr>
        <w:jc w:val="both"/>
        <w:rPr>
          <w:b/>
        </w:rPr>
      </w:pPr>
    </w:p>
    <w:p w14:paraId="1E23EE19" w14:textId="77777777" w:rsidR="000856E3" w:rsidRPr="003D2A76" w:rsidRDefault="00E84D5D" w:rsidP="00E84D5D">
      <w:pPr>
        <w:jc w:val="both"/>
        <w:rPr>
          <w:b/>
        </w:rPr>
      </w:pPr>
      <w:r w:rsidRPr="003D2A76">
        <w:rPr>
          <w:b/>
        </w:rPr>
        <w:t xml:space="preserve">A digitális kompetenciák: </w:t>
      </w:r>
    </w:p>
    <w:p w14:paraId="6371FFEF" w14:textId="77777777" w:rsidR="00E84D5D" w:rsidRPr="003D2A76" w:rsidRDefault="00E84D5D" w:rsidP="00E84D5D">
      <w:pPr>
        <w:jc w:val="both"/>
        <w:rPr>
          <w:b/>
        </w:rPr>
      </w:pPr>
      <w:r w:rsidRPr="003D2A7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7745F46" w14:textId="77777777" w:rsidR="000856E3" w:rsidRPr="003D2A76" w:rsidRDefault="000856E3" w:rsidP="00E84D5D">
      <w:pPr>
        <w:jc w:val="both"/>
        <w:rPr>
          <w:b/>
        </w:rPr>
      </w:pPr>
    </w:p>
    <w:p w14:paraId="3677C60A" w14:textId="77777777" w:rsidR="000856E3" w:rsidRPr="003D2A76" w:rsidRDefault="00E84D5D" w:rsidP="00E84D5D">
      <w:pPr>
        <w:jc w:val="both"/>
        <w:rPr>
          <w:b/>
        </w:rPr>
      </w:pPr>
      <w:r w:rsidRPr="003D2A76">
        <w:rPr>
          <w:b/>
        </w:rPr>
        <w:t xml:space="preserve">A matematikai, gondolkodási kompetenciák: </w:t>
      </w:r>
    </w:p>
    <w:p w14:paraId="2BF53DA8" w14:textId="77777777" w:rsidR="00E84D5D" w:rsidRPr="003D2A76" w:rsidRDefault="00E84D5D" w:rsidP="00E84D5D">
      <w:pPr>
        <w:jc w:val="both"/>
        <w:rPr>
          <w:b/>
        </w:rPr>
      </w:pPr>
      <w:r w:rsidRPr="003D2A7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7A4B2F91" w14:textId="77777777" w:rsidR="000856E3" w:rsidRPr="003D2A76" w:rsidRDefault="000856E3" w:rsidP="00E84D5D">
      <w:pPr>
        <w:jc w:val="both"/>
        <w:rPr>
          <w:b/>
        </w:rPr>
      </w:pPr>
    </w:p>
    <w:p w14:paraId="316CD034" w14:textId="77777777" w:rsidR="000856E3" w:rsidRPr="003D2A76" w:rsidRDefault="00E84D5D" w:rsidP="00E84D5D">
      <w:pPr>
        <w:jc w:val="both"/>
        <w:rPr>
          <w:b/>
        </w:rPr>
      </w:pPr>
      <w:r w:rsidRPr="003D2A76">
        <w:rPr>
          <w:b/>
        </w:rPr>
        <w:t xml:space="preserve">A személyes és társas kompetenciák: </w:t>
      </w:r>
    </w:p>
    <w:p w14:paraId="367C1E8D" w14:textId="77777777" w:rsidR="00E84D5D" w:rsidRPr="003D2A76" w:rsidRDefault="00E84D5D" w:rsidP="00E84D5D">
      <w:pPr>
        <w:jc w:val="both"/>
        <w:rPr>
          <w:b/>
        </w:rPr>
      </w:pPr>
      <w:r w:rsidRPr="003D2A76">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52ACE1E3" w14:textId="77777777" w:rsidR="000856E3" w:rsidRPr="003D2A76" w:rsidRDefault="000856E3" w:rsidP="00E84D5D">
      <w:pPr>
        <w:jc w:val="both"/>
        <w:rPr>
          <w:b/>
        </w:rPr>
      </w:pPr>
    </w:p>
    <w:p w14:paraId="4D629310" w14:textId="77777777" w:rsidR="000856E3" w:rsidRPr="003D2A76" w:rsidRDefault="00E84D5D" w:rsidP="00E84D5D">
      <w:pPr>
        <w:jc w:val="both"/>
        <w:rPr>
          <w:b/>
        </w:rPr>
      </w:pPr>
      <w:r w:rsidRPr="003D2A76">
        <w:rPr>
          <w:b/>
        </w:rPr>
        <w:t xml:space="preserve">A kreatív alkotás, önkifejezés és kulturális tudatosság kompetenciái: </w:t>
      </w:r>
    </w:p>
    <w:p w14:paraId="59B09F3B" w14:textId="77777777" w:rsidR="00E84D5D" w:rsidRPr="003D2A76" w:rsidRDefault="00E84D5D" w:rsidP="00E84D5D">
      <w:pPr>
        <w:jc w:val="both"/>
        <w:rPr>
          <w:b/>
        </w:rPr>
      </w:pPr>
      <w:r w:rsidRPr="003D2A7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7D99324" w14:textId="77777777" w:rsidR="000856E3" w:rsidRPr="003D2A76" w:rsidRDefault="000856E3" w:rsidP="00E84D5D">
      <w:pPr>
        <w:jc w:val="both"/>
        <w:rPr>
          <w:b/>
        </w:rPr>
      </w:pPr>
    </w:p>
    <w:p w14:paraId="20EEBDD2" w14:textId="77777777" w:rsidR="000856E3" w:rsidRPr="003D2A76" w:rsidRDefault="00E84D5D" w:rsidP="00E84D5D">
      <w:pPr>
        <w:jc w:val="both"/>
        <w:rPr>
          <w:b/>
        </w:rPr>
      </w:pPr>
      <w:r w:rsidRPr="003D2A76">
        <w:rPr>
          <w:b/>
        </w:rPr>
        <w:t xml:space="preserve">Munkavállalói, innovációs és vállalkozói kompetenciák: </w:t>
      </w:r>
    </w:p>
    <w:p w14:paraId="01F4F0CB" w14:textId="77777777" w:rsidR="00E84D5D" w:rsidRPr="003D2A76" w:rsidRDefault="00E84D5D" w:rsidP="00E84D5D">
      <w:pPr>
        <w:jc w:val="both"/>
      </w:pPr>
      <w:r w:rsidRPr="003D2A76">
        <w:t xml:space="preserve">A kompetencia fejlesztése valós nyelvi célok és helyzetek idegen nyelven történő leképezésével valósul meg. Egy nyelvi feladat megoldása közben a tanuló együttműködik, </w:t>
      </w:r>
      <w:r w:rsidRPr="003D2A76">
        <w:lastRenderedPageBreak/>
        <w:t xml:space="preserve">hagyományos és digitális forrásokat használ, kommunikál, problémát vitat meg, döntéseket hoz, ezekről beszámol. </w:t>
      </w:r>
    </w:p>
    <w:p w14:paraId="2CC64482" w14:textId="77777777" w:rsidR="000856E3" w:rsidRPr="003D2A76" w:rsidRDefault="000856E3" w:rsidP="00E84D5D">
      <w:pPr>
        <w:jc w:val="both"/>
      </w:pPr>
    </w:p>
    <w:p w14:paraId="4D3F01E0" w14:textId="77777777" w:rsidR="00E84D5D" w:rsidRPr="003D2A76" w:rsidRDefault="00E84D5D" w:rsidP="00E84D5D">
      <w:pPr>
        <w:jc w:val="both"/>
        <w:rPr>
          <w:rFonts w:eastAsia="Malgun Gothic"/>
          <w:b/>
          <w:sz w:val="28"/>
          <w:szCs w:val="28"/>
        </w:rPr>
      </w:pPr>
      <w:r w:rsidRPr="003D2A76">
        <w:rPr>
          <w:rFonts w:eastAsia="Malgun Gothic"/>
          <w:b/>
          <w:sz w:val="28"/>
          <w:szCs w:val="28"/>
        </w:rPr>
        <w:t>Módszerek</w:t>
      </w:r>
    </w:p>
    <w:p w14:paraId="0537C645" w14:textId="77777777" w:rsidR="00E84D5D" w:rsidRPr="003D2A76" w:rsidRDefault="00E84D5D" w:rsidP="00E84D5D">
      <w:pPr>
        <w:shd w:val="clear" w:color="auto" w:fill="FFFFFF"/>
        <w:jc w:val="both"/>
      </w:pPr>
      <w:r w:rsidRPr="003D2A76">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14:paraId="47BDFB04" w14:textId="77777777" w:rsidR="00E84D5D" w:rsidRPr="003D2A76" w:rsidRDefault="00E84D5D" w:rsidP="00E84D5D">
      <w:pPr>
        <w:widowControl w:val="0"/>
        <w:autoSpaceDE w:val="0"/>
        <w:autoSpaceDN w:val="0"/>
        <w:adjustRightInd w:val="0"/>
        <w:jc w:val="both"/>
      </w:pPr>
      <w:r w:rsidRPr="003D2A76">
        <w:t>Ebben az életkorban a gyermekbarát, vizuális elemekben gazdag tanulási környezet alapfeltétele a tanulói 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újragondolni, minél inkább szem előtt tartva a 21. század elvárásait.</w:t>
      </w:r>
    </w:p>
    <w:p w14:paraId="5E5399E6" w14:textId="77777777" w:rsidR="00E84D5D" w:rsidRPr="003D2A76" w:rsidRDefault="00E84D5D" w:rsidP="00E84D5D">
      <w:pPr>
        <w:jc w:val="both"/>
      </w:pPr>
      <w:r w:rsidRPr="003D2A76">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14:paraId="4843F767" w14:textId="77777777" w:rsidR="00E84D5D" w:rsidRPr="003D2A76" w:rsidRDefault="00E84D5D" w:rsidP="00E84D5D">
      <w:pPr>
        <w:jc w:val="both"/>
        <w:rPr>
          <w:rFonts w:eastAsia="Malgun Gothic"/>
        </w:rPr>
      </w:pPr>
      <w:r w:rsidRPr="003D2A76">
        <w:t xml:space="preserve">A diák aktív, önálló nyelvtanulóvá nevelése elengedhetetlen feltétele az élethosszig tartó tanulás megalapozásának. </w:t>
      </w:r>
      <w:r w:rsidRPr="003D2A76">
        <w:rPr>
          <w:rFonts w:eastAsia="Malgun Gothic"/>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14:paraId="72770501" w14:textId="77777777" w:rsidR="00E84D5D" w:rsidRPr="003D2A76" w:rsidRDefault="00E84D5D" w:rsidP="00E84D5D">
      <w:pPr>
        <w:jc w:val="both"/>
        <w:rPr>
          <w:rFonts w:eastAsia="Malgun Gothic"/>
        </w:rPr>
      </w:pPr>
      <w:r w:rsidRPr="003D2A76">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B07E85B" w14:textId="77777777" w:rsidR="00E84D5D" w:rsidRPr="003D2A76" w:rsidRDefault="00E84D5D" w:rsidP="00E84D5D">
      <w:pPr>
        <w:jc w:val="both"/>
        <w:rPr>
          <w:rFonts w:eastAsiaTheme="minorHAnsi"/>
          <w:lang w:eastAsia="en-US"/>
        </w:rPr>
      </w:pPr>
      <w:r w:rsidRPr="003D2A76">
        <w:rPr>
          <w:rFonts w:eastAsia="Malgun Gothic"/>
        </w:rPr>
        <w:t xml:space="preserve">A nyelvtanulás során a valódi kommunikációs szituációknak és a valós nyelvi cselekvéseknek az alapja az idegen nyelvű hiteles szöveg mely a nyelvtanuló számára tartalmi és nyelvi </w:t>
      </w:r>
      <w:r w:rsidRPr="003D2A76">
        <w:rPr>
          <w:rFonts w:eastAsiaTheme="minorHAnsi"/>
          <w:lang w:eastAsia="en-US"/>
        </w:rPr>
        <w:t xml:space="preserve">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w:t>
      </w:r>
      <w:r w:rsidRPr="003D2A76">
        <w:rPr>
          <w:rFonts w:eastAsiaTheme="minorHAnsi"/>
          <w:lang w:eastAsia="en-US"/>
        </w:rPr>
        <w:lastRenderedPageBreak/>
        <w:t>melyek ezekben az autentikus tananyagokban nem különálló egységekként, hanem kontextusba ágyazva jelennek meg.</w:t>
      </w:r>
    </w:p>
    <w:p w14:paraId="5969C199" w14:textId="77777777" w:rsidR="00E84D5D" w:rsidRPr="003D2A76" w:rsidRDefault="00E84D5D" w:rsidP="00E84D5D">
      <w:pPr>
        <w:jc w:val="both"/>
        <w:rPr>
          <w:rFonts w:eastAsia="Malgun Gothic"/>
        </w:rPr>
      </w:pPr>
    </w:p>
    <w:p w14:paraId="493502EB" w14:textId="77777777" w:rsidR="00E84D5D" w:rsidRPr="003D2A76" w:rsidRDefault="00E84D5D" w:rsidP="00E84D5D">
      <w:pPr>
        <w:spacing w:after="120" w:line="276" w:lineRule="auto"/>
        <w:jc w:val="both"/>
        <w:rPr>
          <w:rFonts w:eastAsia="Calibri"/>
          <w:b/>
          <w:sz w:val="28"/>
          <w:szCs w:val="28"/>
        </w:rPr>
      </w:pPr>
      <w:r w:rsidRPr="003D2A76">
        <w:rPr>
          <w:rFonts w:eastAsia="Calibri"/>
          <w:b/>
          <w:sz w:val="28"/>
          <w:szCs w:val="28"/>
        </w:rPr>
        <w:t>Tanulási eredmények</w:t>
      </w:r>
    </w:p>
    <w:p w14:paraId="11BDC046" w14:textId="77777777" w:rsidR="00E84D5D" w:rsidRPr="003D2A76" w:rsidRDefault="00E84D5D" w:rsidP="00E84D5D">
      <w:pPr>
        <w:pStyle w:val="NormalWeb"/>
        <w:spacing w:line="276" w:lineRule="auto"/>
        <w:jc w:val="both"/>
        <w:rPr>
          <w:rFonts w:eastAsiaTheme="minorHAnsi"/>
          <w:sz w:val="24"/>
          <w:szCs w:val="24"/>
          <w:lang w:eastAsia="en-US"/>
        </w:rPr>
      </w:pPr>
      <w:r w:rsidRPr="003D2A76">
        <w:rPr>
          <w:rFonts w:eastAsiaTheme="minorHAnsi"/>
          <w:sz w:val="24"/>
          <w:szCs w:val="24"/>
          <w:lang w:eastAsia="en-US"/>
        </w:rPr>
        <w:t>A nevelési-oktatási szakasz végére, a továbbhaladás érdekében a következő, témakörtől független tanulási eredményeket kell elérni: a tanuló minden témakörben</w:t>
      </w:r>
    </w:p>
    <w:p w14:paraId="3785FB2C"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14:paraId="2A01943D"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hallott szövegben a tanult nyelvi elemeket;</w:t>
      </w:r>
    </w:p>
    <w:p w14:paraId="19A0A60E" w14:textId="77777777" w:rsidR="00E84D5D" w:rsidRPr="003D2A76" w:rsidRDefault="00E84D5D" w:rsidP="00E84D5D">
      <w:pPr>
        <w:pStyle w:val="ListParagraph"/>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szövegben a tanult nyelvi elemeket;</w:t>
      </w:r>
    </w:p>
    <w:p w14:paraId="430F1BE9"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megérti az egyszerű, rövid, írásos, akár autentikus, ismert témákhoz kapcsolódó, vizuális eszközökkel segített rövid kijelentéseket, kérdéseket;</w:t>
      </w:r>
    </w:p>
    <w:p w14:paraId="35AE95A8"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a nyelvtanításhoz készült, illetve eredeti írott szövegben a tanult nyelvi elemeket;</w:t>
      </w:r>
    </w:p>
    <w:p w14:paraId="05B029F9"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a tanórán begyakorolt, nagyon egyszerű, egyértelmű kommunikációs helyzetekben a megtanult, állandósult beszédfordulatok alkalmazásával kérdez vagy reagál, mondanivalóját segítséggel vagy nonverbális eszközökkel kifejezi;</w:t>
      </w:r>
    </w:p>
    <w:p w14:paraId="5246E410"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14:paraId="04A812E8"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felismeri a tanult nyelvi elemeket életkorának megfelelő digitális tartalmakban, digitális csatornákon olvasott vagy hallott</w:t>
      </w:r>
      <w:r w:rsidR="000856E3" w:rsidRPr="003D2A76">
        <w:rPr>
          <w:rFonts w:ascii="Times New Roman" w:hAnsi="Times New Roman" w:cs="Times New Roman"/>
          <w:sz w:val="24"/>
          <w:szCs w:val="24"/>
        </w:rPr>
        <w:t xml:space="preserve"> nagyon egyszerű szövegekben is;</w:t>
      </w:r>
    </w:p>
    <w:p w14:paraId="3EEA00A2" w14:textId="77777777" w:rsidR="00E84D5D" w:rsidRPr="003D2A76" w:rsidRDefault="00E84D5D" w:rsidP="00E84D5D">
      <w:pPr>
        <w:pStyle w:val="ListParagraph"/>
        <w:spacing w:after="160"/>
        <w:ind w:left="714" w:hanging="357"/>
        <w:rPr>
          <w:rFonts w:ascii="Times New Roman" w:hAnsi="Times New Roman" w:cs="Times New Roman"/>
          <w:sz w:val="24"/>
          <w:szCs w:val="24"/>
        </w:rPr>
      </w:pPr>
      <w:r w:rsidRPr="003D2A76">
        <w:rPr>
          <w:rFonts w:ascii="Times New Roman" w:hAnsi="Times New Roman" w:cs="Times New Roman"/>
          <w:sz w:val="24"/>
          <w:szCs w:val="24"/>
        </w:rPr>
        <w:t>megismeri a</w:t>
      </w:r>
      <w:r w:rsidR="000856E3" w:rsidRPr="003D2A76">
        <w:rPr>
          <w:rFonts w:ascii="Times New Roman" w:hAnsi="Times New Roman" w:cs="Times New Roman"/>
          <w:sz w:val="24"/>
          <w:szCs w:val="24"/>
        </w:rPr>
        <w:t>z angol</w:t>
      </w:r>
      <w:r w:rsidRPr="003D2A76">
        <w:rPr>
          <w:rFonts w:ascii="Times New Roman" w:hAnsi="Times New Roman" w:cs="Times New Roman"/>
          <w:sz w:val="24"/>
          <w:szCs w:val="24"/>
        </w:rPr>
        <w:t xml:space="preserve"> nyelv alapvető helyesírási szabályait (betűk és hangtan)</w:t>
      </w:r>
      <w:r w:rsidR="000856E3" w:rsidRPr="003D2A76">
        <w:rPr>
          <w:rFonts w:ascii="Times New Roman" w:hAnsi="Times New Roman" w:cs="Times New Roman"/>
          <w:sz w:val="24"/>
          <w:szCs w:val="24"/>
        </w:rPr>
        <w:t>.</w:t>
      </w:r>
    </w:p>
    <w:p w14:paraId="32272317" w14:textId="77777777" w:rsidR="000856E3" w:rsidRPr="003D2A76" w:rsidRDefault="000856E3" w:rsidP="000856E3">
      <w:pPr>
        <w:jc w:val="both"/>
      </w:pPr>
    </w:p>
    <w:p w14:paraId="2279F3D6" w14:textId="77777777" w:rsidR="000856E3" w:rsidRPr="003D2A76" w:rsidRDefault="000856E3" w:rsidP="000856E3">
      <w:pPr>
        <w:spacing w:after="120" w:line="276" w:lineRule="auto"/>
        <w:jc w:val="both"/>
        <w:rPr>
          <w:b/>
          <w:sz w:val="28"/>
          <w:szCs w:val="28"/>
        </w:rPr>
      </w:pPr>
      <w:r w:rsidRPr="003D2A76">
        <w:rPr>
          <w:b/>
          <w:sz w:val="28"/>
          <w:szCs w:val="28"/>
        </w:rPr>
        <w:t>Kötelező kimeneti minimumszintek</w:t>
      </w:r>
    </w:p>
    <w:p w14:paraId="3B8C2159" w14:textId="77777777" w:rsidR="006D2FEB" w:rsidRPr="003D2A76" w:rsidRDefault="006D2FEB" w:rsidP="000856E3">
      <w:pPr>
        <w:jc w:val="both"/>
      </w:pPr>
      <w:r w:rsidRPr="003D2A76">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3D2A76">
        <w:rPr>
          <w:vertAlign w:val="superscript"/>
        </w:rPr>
        <w:t xml:space="preserve"> </w:t>
      </w:r>
      <w:r w:rsidRPr="003D2A76">
        <w:t>határoz meg. A nyelvi kompetenciák komplex fejlesztéséhez az ajánlott témakörök kínálnak kontextust. A NAT által az egyes képzési szakaszokra minimumként meghatározott nyelvi szintek a következők:</w:t>
      </w:r>
    </w:p>
    <w:p w14:paraId="09E82D8D" w14:textId="77777777" w:rsidR="000856E3" w:rsidRPr="003D2A76" w:rsidRDefault="000856E3" w:rsidP="000856E3">
      <w:pPr>
        <w:jc w:val="both"/>
      </w:pPr>
    </w:p>
    <w:p w14:paraId="2B282203" w14:textId="77777777" w:rsidR="006D2FEB" w:rsidRPr="003D2A76"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2242"/>
        <w:gridCol w:w="2242"/>
        <w:gridCol w:w="2242"/>
      </w:tblGrid>
      <w:tr w:rsidR="0016561A" w:rsidRPr="003D2A76" w14:paraId="307D818A" w14:textId="77777777" w:rsidTr="009733CA">
        <w:trPr>
          <w:cantSplit/>
        </w:trPr>
        <w:tc>
          <w:tcPr>
            <w:tcW w:w="2195" w:type="dxa"/>
            <w:vAlign w:val="center"/>
          </w:tcPr>
          <w:p w14:paraId="3DAD91E0" w14:textId="77777777" w:rsidR="006D2FEB" w:rsidRPr="003D2A76" w:rsidRDefault="006D2FEB" w:rsidP="009733CA">
            <w:pPr>
              <w:autoSpaceDE w:val="0"/>
              <w:autoSpaceDN w:val="0"/>
              <w:adjustRightInd w:val="0"/>
              <w:spacing w:before="120"/>
              <w:rPr>
                <w:b/>
                <w:bCs/>
              </w:rPr>
            </w:pPr>
          </w:p>
        </w:tc>
        <w:tc>
          <w:tcPr>
            <w:tcW w:w="2303" w:type="dxa"/>
            <w:vAlign w:val="center"/>
          </w:tcPr>
          <w:p w14:paraId="46C20E79" w14:textId="77777777" w:rsidR="006D2FEB" w:rsidRPr="003D2A76" w:rsidRDefault="006D2FEB" w:rsidP="009733CA">
            <w:pPr>
              <w:autoSpaceDE w:val="0"/>
              <w:autoSpaceDN w:val="0"/>
              <w:adjustRightInd w:val="0"/>
              <w:spacing w:before="120"/>
              <w:jc w:val="center"/>
              <w:rPr>
                <w:b/>
                <w:bCs/>
              </w:rPr>
            </w:pPr>
            <w:r w:rsidRPr="003D2A76">
              <w:rPr>
                <w:b/>
                <w:bCs/>
              </w:rPr>
              <w:t>1-4. évfolyam,</w:t>
            </w:r>
          </w:p>
          <w:p w14:paraId="1DB21878"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54616545" w14:textId="77777777" w:rsidR="006D2FEB" w:rsidRPr="003D2A76" w:rsidRDefault="006D2FEB" w:rsidP="009733CA">
            <w:pPr>
              <w:autoSpaceDE w:val="0"/>
              <w:autoSpaceDN w:val="0"/>
              <w:adjustRightInd w:val="0"/>
              <w:spacing w:before="120"/>
              <w:jc w:val="center"/>
              <w:rPr>
                <w:b/>
                <w:bCs/>
              </w:rPr>
            </w:pPr>
            <w:r w:rsidRPr="003D2A76">
              <w:rPr>
                <w:b/>
                <w:bCs/>
              </w:rPr>
              <w:t>8. évfolyam,</w:t>
            </w:r>
          </w:p>
          <w:p w14:paraId="3776F251"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693AD6A1" w14:textId="77777777" w:rsidR="006D2FEB" w:rsidRPr="003D2A76" w:rsidRDefault="006D2FEB" w:rsidP="009733CA">
            <w:pPr>
              <w:autoSpaceDE w:val="0"/>
              <w:autoSpaceDN w:val="0"/>
              <w:adjustRightInd w:val="0"/>
              <w:spacing w:before="120"/>
              <w:jc w:val="center"/>
              <w:rPr>
                <w:b/>
                <w:bCs/>
              </w:rPr>
            </w:pPr>
            <w:r w:rsidRPr="003D2A76">
              <w:rPr>
                <w:b/>
                <w:bCs/>
              </w:rPr>
              <w:t>12. évfolyam,</w:t>
            </w:r>
          </w:p>
          <w:p w14:paraId="1148CA17" w14:textId="77777777" w:rsidR="006D2FEB" w:rsidRPr="003D2A76" w:rsidRDefault="006D2FEB" w:rsidP="009733CA">
            <w:pPr>
              <w:autoSpaceDE w:val="0"/>
              <w:autoSpaceDN w:val="0"/>
              <w:adjustRightInd w:val="0"/>
              <w:jc w:val="center"/>
              <w:rPr>
                <w:b/>
                <w:bCs/>
              </w:rPr>
            </w:pPr>
            <w:r w:rsidRPr="003D2A76">
              <w:rPr>
                <w:b/>
                <w:bCs/>
              </w:rPr>
              <w:t>minimumszint</w:t>
            </w:r>
          </w:p>
        </w:tc>
      </w:tr>
      <w:tr w:rsidR="003D2A76" w:rsidRPr="003D2A76" w14:paraId="178B2D0F" w14:textId="77777777" w:rsidTr="009733CA">
        <w:trPr>
          <w:cantSplit/>
        </w:trPr>
        <w:tc>
          <w:tcPr>
            <w:tcW w:w="2195" w:type="dxa"/>
            <w:vAlign w:val="center"/>
          </w:tcPr>
          <w:p w14:paraId="59DF52EA" w14:textId="77777777" w:rsidR="006D2FEB" w:rsidRPr="003D2A76" w:rsidRDefault="006D2FEB" w:rsidP="009733CA">
            <w:pPr>
              <w:autoSpaceDE w:val="0"/>
              <w:autoSpaceDN w:val="0"/>
              <w:adjustRightInd w:val="0"/>
              <w:spacing w:before="120"/>
              <w:rPr>
                <w:b/>
                <w:bCs/>
              </w:rPr>
            </w:pPr>
            <w:r w:rsidRPr="003D2A76">
              <w:rPr>
                <w:b/>
                <w:bCs/>
              </w:rPr>
              <w:t>Első idegen nyelv</w:t>
            </w:r>
          </w:p>
        </w:tc>
        <w:tc>
          <w:tcPr>
            <w:tcW w:w="2303" w:type="dxa"/>
            <w:vAlign w:val="center"/>
          </w:tcPr>
          <w:p w14:paraId="677CB54B" w14:textId="77777777" w:rsidR="006D2FEB" w:rsidRPr="003D2A76" w:rsidRDefault="006D2FEB" w:rsidP="009733CA">
            <w:pPr>
              <w:autoSpaceDE w:val="0"/>
              <w:autoSpaceDN w:val="0"/>
              <w:adjustRightInd w:val="0"/>
              <w:spacing w:before="120"/>
              <w:jc w:val="center"/>
            </w:pPr>
            <w:r w:rsidRPr="003D2A76">
              <w:t>KER-szintben nem mérhető</w:t>
            </w:r>
          </w:p>
        </w:tc>
        <w:tc>
          <w:tcPr>
            <w:tcW w:w="2303" w:type="dxa"/>
            <w:vAlign w:val="center"/>
          </w:tcPr>
          <w:p w14:paraId="3643F9BB" w14:textId="77777777" w:rsidR="006D2FEB" w:rsidRPr="003D2A76" w:rsidRDefault="006D2FEB" w:rsidP="009733CA">
            <w:pPr>
              <w:autoSpaceDE w:val="0"/>
              <w:autoSpaceDN w:val="0"/>
              <w:adjustRightInd w:val="0"/>
              <w:spacing w:before="120"/>
              <w:jc w:val="center"/>
            </w:pPr>
            <w:r w:rsidRPr="003D2A76">
              <w:t>A2</w:t>
            </w:r>
          </w:p>
        </w:tc>
        <w:tc>
          <w:tcPr>
            <w:tcW w:w="2303" w:type="dxa"/>
            <w:vAlign w:val="center"/>
          </w:tcPr>
          <w:p w14:paraId="68D03B98" w14:textId="77777777" w:rsidR="006D2FEB" w:rsidRPr="003D2A76" w:rsidRDefault="006D2FEB" w:rsidP="009733CA">
            <w:pPr>
              <w:autoSpaceDE w:val="0"/>
              <w:autoSpaceDN w:val="0"/>
              <w:adjustRightInd w:val="0"/>
              <w:spacing w:before="120"/>
              <w:jc w:val="center"/>
            </w:pPr>
            <w:r w:rsidRPr="003D2A76">
              <w:t>B1</w:t>
            </w:r>
          </w:p>
        </w:tc>
      </w:tr>
      <w:tr w:rsidR="003D2A76" w:rsidRPr="003D2A76" w14:paraId="74B0DB8D" w14:textId="77777777" w:rsidTr="009733CA">
        <w:trPr>
          <w:cantSplit/>
        </w:trPr>
        <w:tc>
          <w:tcPr>
            <w:tcW w:w="2195" w:type="dxa"/>
            <w:vAlign w:val="center"/>
          </w:tcPr>
          <w:p w14:paraId="514C4F12" w14:textId="77777777" w:rsidR="006D2FEB" w:rsidRPr="003D2A76" w:rsidRDefault="006D2FEB" w:rsidP="009733CA">
            <w:pPr>
              <w:autoSpaceDE w:val="0"/>
              <w:autoSpaceDN w:val="0"/>
              <w:adjustRightInd w:val="0"/>
              <w:spacing w:before="120"/>
              <w:rPr>
                <w:b/>
                <w:bCs/>
              </w:rPr>
            </w:pPr>
            <w:r w:rsidRPr="003D2A76">
              <w:rPr>
                <w:b/>
                <w:bCs/>
              </w:rPr>
              <w:t>Második idegen nyelv</w:t>
            </w:r>
          </w:p>
        </w:tc>
        <w:tc>
          <w:tcPr>
            <w:tcW w:w="2303" w:type="dxa"/>
            <w:vAlign w:val="center"/>
          </w:tcPr>
          <w:p w14:paraId="77824F56"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5D2A825D"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42D807D2" w14:textId="77777777" w:rsidR="006D2FEB" w:rsidRPr="003D2A76" w:rsidRDefault="006D2FEB" w:rsidP="009733CA">
            <w:pPr>
              <w:autoSpaceDE w:val="0"/>
              <w:autoSpaceDN w:val="0"/>
              <w:adjustRightInd w:val="0"/>
              <w:spacing w:before="120"/>
              <w:jc w:val="center"/>
            </w:pPr>
            <w:r w:rsidRPr="003D2A76">
              <w:t>A2</w:t>
            </w:r>
          </w:p>
        </w:tc>
      </w:tr>
    </w:tbl>
    <w:p w14:paraId="3FE3AF60" w14:textId="77777777" w:rsidR="006D2FEB" w:rsidRPr="003D2A76" w:rsidRDefault="006D2FEB" w:rsidP="00BB4B76">
      <w:pPr>
        <w:jc w:val="both"/>
      </w:pPr>
    </w:p>
    <w:p w14:paraId="1CCBD928" w14:textId="77777777" w:rsidR="006D2FEB" w:rsidRPr="003D2A76" w:rsidRDefault="006D2FEB" w:rsidP="00BB4B76">
      <w:pPr>
        <w:jc w:val="both"/>
      </w:pPr>
      <w:r w:rsidRPr="003D2A76">
        <w:t xml:space="preserve">A kerettanterv az elérendő célokat és nyelvi szinteket kétéves képzési szakaszokra bontva határozza meg. Ez alól csupán az általános iskola 4. évfolyama kivétel, mert ezen az </w:t>
      </w:r>
      <w:r w:rsidRPr="003D2A76">
        <w:lastRenderedPageBreak/>
        <w:t>évfolyamon kezdődik a kötelező idegennyelv-oktatás, így a képzési szakasz csak egy tanévet ölel fel.</w:t>
      </w:r>
    </w:p>
    <w:p w14:paraId="5356A0DB" w14:textId="77777777" w:rsidR="006D2FEB" w:rsidRPr="003D2A76"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85"/>
        <w:gridCol w:w="1485"/>
        <w:gridCol w:w="1485"/>
        <w:gridCol w:w="1486"/>
        <w:gridCol w:w="1486"/>
      </w:tblGrid>
      <w:tr w:rsidR="0016561A" w:rsidRPr="003D2A76" w14:paraId="5ED5C8E9" w14:textId="77777777" w:rsidTr="009733CA">
        <w:tc>
          <w:tcPr>
            <w:tcW w:w="1427" w:type="dxa"/>
          </w:tcPr>
          <w:p w14:paraId="3D65DCC8" w14:textId="77777777" w:rsidR="006D2FEB" w:rsidRPr="003D2A76" w:rsidRDefault="006D2FEB" w:rsidP="009733CA">
            <w:pPr>
              <w:spacing w:before="120"/>
              <w:rPr>
                <w:b/>
                <w:bCs/>
              </w:rPr>
            </w:pPr>
          </w:p>
        </w:tc>
        <w:tc>
          <w:tcPr>
            <w:tcW w:w="1535" w:type="dxa"/>
          </w:tcPr>
          <w:p w14:paraId="07D3BBBA" w14:textId="77777777" w:rsidR="006D2FEB" w:rsidRPr="003D2A76" w:rsidRDefault="006D2FEB" w:rsidP="009733CA">
            <w:pPr>
              <w:spacing w:before="120"/>
              <w:jc w:val="center"/>
              <w:rPr>
                <w:b/>
                <w:bCs/>
              </w:rPr>
            </w:pPr>
            <w:r w:rsidRPr="003D2A76">
              <w:rPr>
                <w:b/>
                <w:bCs/>
              </w:rPr>
              <w:t>1-4. évfolyam</w:t>
            </w:r>
          </w:p>
        </w:tc>
        <w:tc>
          <w:tcPr>
            <w:tcW w:w="1535" w:type="dxa"/>
          </w:tcPr>
          <w:p w14:paraId="60D58498" w14:textId="77777777" w:rsidR="006D2FEB" w:rsidRPr="003D2A76" w:rsidRDefault="006D2FEB" w:rsidP="009733CA">
            <w:pPr>
              <w:spacing w:before="120"/>
              <w:jc w:val="center"/>
              <w:rPr>
                <w:b/>
                <w:bCs/>
              </w:rPr>
            </w:pPr>
            <w:r w:rsidRPr="003D2A76">
              <w:rPr>
                <w:b/>
                <w:bCs/>
              </w:rPr>
              <w:t>6. évfolyam</w:t>
            </w:r>
          </w:p>
        </w:tc>
        <w:tc>
          <w:tcPr>
            <w:tcW w:w="1535" w:type="dxa"/>
          </w:tcPr>
          <w:p w14:paraId="7A4C93A2" w14:textId="77777777" w:rsidR="006D2FEB" w:rsidRPr="003D2A76" w:rsidRDefault="006D2FEB" w:rsidP="009733CA">
            <w:pPr>
              <w:spacing w:before="120"/>
              <w:jc w:val="center"/>
              <w:rPr>
                <w:b/>
                <w:bCs/>
              </w:rPr>
            </w:pPr>
            <w:r w:rsidRPr="003D2A76">
              <w:rPr>
                <w:b/>
                <w:bCs/>
              </w:rPr>
              <w:t>8. évfolyam</w:t>
            </w:r>
          </w:p>
        </w:tc>
        <w:tc>
          <w:tcPr>
            <w:tcW w:w="1536" w:type="dxa"/>
          </w:tcPr>
          <w:p w14:paraId="66C89494" w14:textId="77777777" w:rsidR="006D2FEB" w:rsidRPr="003D2A76" w:rsidRDefault="006D2FEB" w:rsidP="009733CA">
            <w:pPr>
              <w:spacing w:before="120"/>
              <w:jc w:val="center"/>
              <w:rPr>
                <w:b/>
                <w:bCs/>
              </w:rPr>
            </w:pPr>
            <w:r w:rsidRPr="003D2A76">
              <w:rPr>
                <w:b/>
                <w:bCs/>
              </w:rPr>
              <w:t>10. évfolyam</w:t>
            </w:r>
          </w:p>
        </w:tc>
        <w:tc>
          <w:tcPr>
            <w:tcW w:w="1536" w:type="dxa"/>
          </w:tcPr>
          <w:p w14:paraId="37F8CCCE" w14:textId="77777777" w:rsidR="006D2FEB" w:rsidRPr="003D2A76" w:rsidRDefault="006D2FEB" w:rsidP="009733CA">
            <w:pPr>
              <w:spacing w:before="120"/>
              <w:jc w:val="center"/>
              <w:rPr>
                <w:b/>
                <w:bCs/>
              </w:rPr>
            </w:pPr>
            <w:r w:rsidRPr="003D2A76">
              <w:rPr>
                <w:b/>
                <w:bCs/>
              </w:rPr>
              <w:t>12. évfolyam</w:t>
            </w:r>
          </w:p>
        </w:tc>
      </w:tr>
      <w:tr w:rsidR="003D2A76" w:rsidRPr="003D2A76" w14:paraId="20FEF5AC" w14:textId="77777777" w:rsidTr="009733CA">
        <w:tc>
          <w:tcPr>
            <w:tcW w:w="1427" w:type="dxa"/>
          </w:tcPr>
          <w:p w14:paraId="4A8976D3" w14:textId="77777777" w:rsidR="006D2FEB" w:rsidRPr="003D2A76" w:rsidRDefault="006D2FEB" w:rsidP="009733CA">
            <w:pPr>
              <w:spacing w:before="120"/>
              <w:rPr>
                <w:b/>
                <w:bCs/>
              </w:rPr>
            </w:pPr>
            <w:r w:rsidRPr="003D2A76">
              <w:rPr>
                <w:b/>
                <w:bCs/>
              </w:rPr>
              <w:t>Első idegen nyelv</w:t>
            </w:r>
          </w:p>
        </w:tc>
        <w:tc>
          <w:tcPr>
            <w:tcW w:w="1535" w:type="dxa"/>
            <w:vAlign w:val="center"/>
          </w:tcPr>
          <w:p w14:paraId="16A050E0" w14:textId="77777777" w:rsidR="006D2FEB" w:rsidRPr="003D2A76" w:rsidRDefault="006D2FEB" w:rsidP="009733CA">
            <w:pPr>
              <w:spacing w:before="120"/>
              <w:jc w:val="center"/>
            </w:pPr>
            <w:r w:rsidRPr="003D2A76">
              <w:t>KER-szintben nem mérhető</w:t>
            </w:r>
          </w:p>
        </w:tc>
        <w:tc>
          <w:tcPr>
            <w:tcW w:w="1535" w:type="dxa"/>
            <w:vAlign w:val="center"/>
          </w:tcPr>
          <w:p w14:paraId="1F4B5B26" w14:textId="77777777" w:rsidR="006D2FEB" w:rsidRPr="003D2A76" w:rsidRDefault="006D2FEB" w:rsidP="009733CA">
            <w:pPr>
              <w:spacing w:before="120"/>
              <w:jc w:val="center"/>
            </w:pPr>
            <w:r w:rsidRPr="003D2A76">
              <w:t>A1</w:t>
            </w:r>
          </w:p>
        </w:tc>
        <w:tc>
          <w:tcPr>
            <w:tcW w:w="1535" w:type="dxa"/>
            <w:vAlign w:val="center"/>
          </w:tcPr>
          <w:p w14:paraId="28F47601" w14:textId="77777777" w:rsidR="006D2FEB" w:rsidRPr="003D2A76" w:rsidRDefault="006D2FEB" w:rsidP="009733CA">
            <w:pPr>
              <w:spacing w:before="120"/>
              <w:jc w:val="center"/>
            </w:pPr>
            <w:r w:rsidRPr="003D2A76">
              <w:t>A2</w:t>
            </w:r>
          </w:p>
        </w:tc>
        <w:tc>
          <w:tcPr>
            <w:tcW w:w="1536" w:type="dxa"/>
            <w:vAlign w:val="center"/>
          </w:tcPr>
          <w:p w14:paraId="455FDCDB" w14:textId="77777777" w:rsidR="006D2FEB" w:rsidRPr="003D2A76" w:rsidRDefault="006D2FEB" w:rsidP="009733CA">
            <w:pPr>
              <w:spacing w:before="120"/>
              <w:jc w:val="center"/>
            </w:pPr>
            <w:r w:rsidRPr="003D2A76">
              <w:t>B1 mínusz</w:t>
            </w:r>
          </w:p>
        </w:tc>
        <w:tc>
          <w:tcPr>
            <w:tcW w:w="1536" w:type="dxa"/>
            <w:vAlign w:val="center"/>
          </w:tcPr>
          <w:p w14:paraId="09A884E5" w14:textId="77777777" w:rsidR="006D2FEB" w:rsidRPr="003D2A76" w:rsidRDefault="006D2FEB" w:rsidP="009733CA">
            <w:pPr>
              <w:spacing w:before="120"/>
              <w:jc w:val="center"/>
            </w:pPr>
            <w:r w:rsidRPr="003D2A76">
              <w:t>B1</w:t>
            </w:r>
          </w:p>
        </w:tc>
      </w:tr>
      <w:tr w:rsidR="003D2A76" w:rsidRPr="003D2A76" w14:paraId="42452AE1" w14:textId="77777777" w:rsidTr="009733CA">
        <w:tc>
          <w:tcPr>
            <w:tcW w:w="1427" w:type="dxa"/>
          </w:tcPr>
          <w:p w14:paraId="70238EF7" w14:textId="77777777" w:rsidR="006D2FEB" w:rsidRPr="003D2A76" w:rsidRDefault="006D2FEB" w:rsidP="009733CA">
            <w:pPr>
              <w:spacing w:before="120"/>
              <w:rPr>
                <w:b/>
                <w:bCs/>
              </w:rPr>
            </w:pPr>
            <w:r w:rsidRPr="003D2A76">
              <w:rPr>
                <w:b/>
                <w:bCs/>
              </w:rPr>
              <w:t>Második idegen nyelv</w:t>
            </w:r>
          </w:p>
        </w:tc>
        <w:tc>
          <w:tcPr>
            <w:tcW w:w="1535" w:type="dxa"/>
            <w:vAlign w:val="center"/>
          </w:tcPr>
          <w:p w14:paraId="1F307E83" w14:textId="77777777" w:rsidR="006D2FEB" w:rsidRPr="003D2A76" w:rsidRDefault="006D2FEB" w:rsidP="009733CA">
            <w:pPr>
              <w:spacing w:before="120"/>
              <w:jc w:val="center"/>
            </w:pPr>
            <w:r w:rsidRPr="003D2A76">
              <w:t>-</w:t>
            </w:r>
          </w:p>
        </w:tc>
        <w:tc>
          <w:tcPr>
            <w:tcW w:w="1535" w:type="dxa"/>
            <w:vAlign w:val="center"/>
          </w:tcPr>
          <w:p w14:paraId="227226E8" w14:textId="77777777" w:rsidR="006D2FEB" w:rsidRPr="003D2A76" w:rsidRDefault="006D2FEB" w:rsidP="009733CA">
            <w:pPr>
              <w:spacing w:before="120"/>
              <w:jc w:val="center"/>
            </w:pPr>
            <w:r w:rsidRPr="003D2A76">
              <w:t>-</w:t>
            </w:r>
          </w:p>
        </w:tc>
        <w:tc>
          <w:tcPr>
            <w:tcW w:w="1535" w:type="dxa"/>
            <w:vAlign w:val="center"/>
          </w:tcPr>
          <w:p w14:paraId="104B586B" w14:textId="77777777" w:rsidR="006D2FEB" w:rsidRPr="003D2A76" w:rsidRDefault="006D2FEB" w:rsidP="009733CA">
            <w:pPr>
              <w:spacing w:before="120"/>
              <w:jc w:val="center"/>
            </w:pPr>
            <w:r w:rsidRPr="003D2A76">
              <w:t>-</w:t>
            </w:r>
          </w:p>
        </w:tc>
        <w:tc>
          <w:tcPr>
            <w:tcW w:w="1536" w:type="dxa"/>
            <w:vAlign w:val="center"/>
          </w:tcPr>
          <w:p w14:paraId="358BB4F2" w14:textId="77777777" w:rsidR="006D2FEB" w:rsidRPr="003D2A76" w:rsidRDefault="006D2FEB" w:rsidP="009733CA">
            <w:pPr>
              <w:spacing w:before="120"/>
              <w:jc w:val="center"/>
            </w:pPr>
            <w:r w:rsidRPr="003D2A76">
              <w:t>A1</w:t>
            </w:r>
          </w:p>
        </w:tc>
        <w:tc>
          <w:tcPr>
            <w:tcW w:w="1536" w:type="dxa"/>
            <w:vAlign w:val="center"/>
          </w:tcPr>
          <w:p w14:paraId="4BA98AF8" w14:textId="77777777" w:rsidR="006D2FEB" w:rsidRPr="003D2A76" w:rsidRDefault="006D2FEB" w:rsidP="009733CA">
            <w:pPr>
              <w:spacing w:before="120"/>
              <w:jc w:val="center"/>
            </w:pPr>
            <w:r w:rsidRPr="003D2A76">
              <w:t>A2</w:t>
            </w:r>
          </w:p>
        </w:tc>
      </w:tr>
    </w:tbl>
    <w:p w14:paraId="728ACAF5" w14:textId="77777777" w:rsidR="006D2FEB" w:rsidRPr="003D2A76" w:rsidRDefault="006D2FEB" w:rsidP="00BB4B76">
      <w:pPr>
        <w:jc w:val="both"/>
      </w:pPr>
    </w:p>
    <w:p w14:paraId="5199154F" w14:textId="77777777" w:rsidR="0016561A" w:rsidRDefault="0016561A" w:rsidP="0016561A">
      <w:pPr>
        <w:jc w:val="center"/>
        <w:rPr>
          <w:rStyle w:val="Emphasis"/>
          <w:sz w:val="28"/>
          <w:szCs w:val="28"/>
        </w:rPr>
      </w:pPr>
    </w:p>
    <w:p w14:paraId="78D35EB9" w14:textId="6E0C9BE5" w:rsidR="0016561A" w:rsidRDefault="0016561A" w:rsidP="0016561A">
      <w:pPr>
        <w:jc w:val="center"/>
        <w:rPr>
          <w:rStyle w:val="Emphasis"/>
          <w:sz w:val="28"/>
          <w:szCs w:val="28"/>
        </w:rPr>
      </w:pPr>
      <w:r w:rsidRPr="003D2A76">
        <w:rPr>
          <w:rStyle w:val="Emphasis"/>
          <w:sz w:val="28"/>
          <w:szCs w:val="28"/>
        </w:rPr>
        <w:t>Általános tantervű óraháló a</w:t>
      </w:r>
      <w:r w:rsidR="00C6595F">
        <w:rPr>
          <w:rStyle w:val="Emphasis"/>
          <w:sz w:val="28"/>
          <w:szCs w:val="28"/>
        </w:rPr>
        <w:t>z első</w:t>
      </w:r>
      <w:r w:rsidRPr="003D2A76">
        <w:rPr>
          <w:rStyle w:val="Emphasis"/>
          <w:sz w:val="28"/>
          <w:szCs w:val="28"/>
        </w:rPr>
        <w:t>től a nyolcadik osztályig</w:t>
      </w:r>
    </w:p>
    <w:p w14:paraId="74C58903" w14:textId="77777777" w:rsidR="00C6595F" w:rsidRDefault="00C6595F" w:rsidP="0016561A">
      <w:pPr>
        <w:jc w:val="center"/>
        <w:rPr>
          <w:rStyle w:val="Emphasis"/>
          <w:sz w:val="28"/>
          <w:szCs w:val="28"/>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070"/>
        <w:gridCol w:w="1070"/>
        <w:gridCol w:w="1070"/>
        <w:gridCol w:w="976"/>
        <w:gridCol w:w="1003"/>
        <w:gridCol w:w="1003"/>
        <w:gridCol w:w="1003"/>
        <w:gridCol w:w="1003"/>
      </w:tblGrid>
      <w:tr w:rsidR="00C6595F" w14:paraId="6E5FE277" w14:textId="77777777" w:rsidTr="00C6595F">
        <w:trPr>
          <w:trHeight w:val="460"/>
        </w:trPr>
        <w:tc>
          <w:tcPr>
            <w:tcW w:w="1408" w:type="dxa"/>
          </w:tcPr>
          <w:p w14:paraId="38CC58EC" w14:textId="77777777" w:rsidR="00C6595F" w:rsidRPr="00474EA1" w:rsidRDefault="00C6595F" w:rsidP="00742B08">
            <w:pPr>
              <w:spacing w:before="120" w:after="120"/>
              <w:rPr>
                <w:b/>
              </w:rPr>
            </w:pPr>
            <w:r>
              <w:rPr>
                <w:b/>
              </w:rPr>
              <w:t>Évfolyam</w:t>
            </w:r>
          </w:p>
        </w:tc>
        <w:tc>
          <w:tcPr>
            <w:tcW w:w="1011" w:type="dxa"/>
          </w:tcPr>
          <w:p w14:paraId="127C3353" w14:textId="77777777" w:rsidR="00C6595F" w:rsidRPr="00474EA1" w:rsidRDefault="00C6595F" w:rsidP="00742B08">
            <w:pPr>
              <w:spacing w:before="120" w:after="120"/>
              <w:jc w:val="center"/>
              <w:rPr>
                <w:b/>
              </w:rPr>
            </w:pPr>
            <w:r>
              <w:rPr>
                <w:b/>
              </w:rPr>
              <w:t>1.</w:t>
            </w:r>
          </w:p>
        </w:tc>
        <w:tc>
          <w:tcPr>
            <w:tcW w:w="1011" w:type="dxa"/>
          </w:tcPr>
          <w:p w14:paraId="41C9A59C" w14:textId="77777777" w:rsidR="00C6595F" w:rsidRPr="00474EA1" w:rsidRDefault="00C6595F" w:rsidP="00742B08">
            <w:pPr>
              <w:spacing w:before="120" w:after="120"/>
              <w:jc w:val="center"/>
              <w:rPr>
                <w:b/>
              </w:rPr>
            </w:pPr>
            <w:r w:rsidRPr="00474EA1">
              <w:rPr>
                <w:b/>
              </w:rPr>
              <w:t>2.</w:t>
            </w:r>
          </w:p>
        </w:tc>
        <w:tc>
          <w:tcPr>
            <w:tcW w:w="1011" w:type="dxa"/>
          </w:tcPr>
          <w:p w14:paraId="6FE31CD3" w14:textId="77777777" w:rsidR="00C6595F" w:rsidRPr="00474EA1" w:rsidRDefault="00C6595F" w:rsidP="00742B08">
            <w:pPr>
              <w:spacing w:before="120" w:after="120"/>
              <w:jc w:val="center"/>
              <w:rPr>
                <w:b/>
              </w:rPr>
            </w:pPr>
            <w:r w:rsidRPr="00474EA1">
              <w:rPr>
                <w:b/>
              </w:rPr>
              <w:t>3.</w:t>
            </w:r>
          </w:p>
        </w:tc>
        <w:tc>
          <w:tcPr>
            <w:tcW w:w="923" w:type="dxa"/>
          </w:tcPr>
          <w:p w14:paraId="76D5AB9B" w14:textId="77777777" w:rsidR="00C6595F" w:rsidRPr="00474EA1" w:rsidRDefault="00C6595F" w:rsidP="00742B08">
            <w:pPr>
              <w:spacing w:before="120" w:after="120"/>
              <w:jc w:val="center"/>
              <w:rPr>
                <w:b/>
              </w:rPr>
            </w:pPr>
            <w:r w:rsidRPr="00474EA1">
              <w:rPr>
                <w:b/>
              </w:rPr>
              <w:t>4.</w:t>
            </w:r>
          </w:p>
        </w:tc>
        <w:tc>
          <w:tcPr>
            <w:tcW w:w="948" w:type="dxa"/>
          </w:tcPr>
          <w:p w14:paraId="7E255B4E" w14:textId="77777777" w:rsidR="00C6595F" w:rsidRPr="00474EA1" w:rsidRDefault="00C6595F" w:rsidP="00742B08">
            <w:pPr>
              <w:spacing w:before="120" w:after="120"/>
              <w:jc w:val="center"/>
              <w:rPr>
                <w:b/>
              </w:rPr>
            </w:pPr>
            <w:r w:rsidRPr="00474EA1">
              <w:rPr>
                <w:b/>
              </w:rPr>
              <w:t>5.</w:t>
            </w:r>
          </w:p>
        </w:tc>
        <w:tc>
          <w:tcPr>
            <w:tcW w:w="948" w:type="dxa"/>
          </w:tcPr>
          <w:p w14:paraId="7A2CC53B" w14:textId="77777777" w:rsidR="00C6595F" w:rsidRPr="00474EA1" w:rsidRDefault="00C6595F" w:rsidP="00742B08">
            <w:pPr>
              <w:spacing w:before="120" w:after="120"/>
              <w:jc w:val="center"/>
              <w:rPr>
                <w:b/>
              </w:rPr>
            </w:pPr>
            <w:r w:rsidRPr="00474EA1">
              <w:rPr>
                <w:b/>
              </w:rPr>
              <w:t>6.</w:t>
            </w:r>
          </w:p>
        </w:tc>
        <w:tc>
          <w:tcPr>
            <w:tcW w:w="948" w:type="dxa"/>
          </w:tcPr>
          <w:p w14:paraId="2297590E" w14:textId="77777777" w:rsidR="00C6595F" w:rsidRPr="00474EA1" w:rsidRDefault="00C6595F" w:rsidP="00742B08">
            <w:pPr>
              <w:spacing w:before="120" w:after="120"/>
              <w:jc w:val="center"/>
              <w:rPr>
                <w:b/>
              </w:rPr>
            </w:pPr>
            <w:r w:rsidRPr="00474EA1">
              <w:rPr>
                <w:b/>
              </w:rPr>
              <w:t>7.</w:t>
            </w:r>
          </w:p>
        </w:tc>
        <w:tc>
          <w:tcPr>
            <w:tcW w:w="948" w:type="dxa"/>
          </w:tcPr>
          <w:p w14:paraId="234021DD" w14:textId="77777777" w:rsidR="00C6595F" w:rsidRPr="00474EA1" w:rsidRDefault="00C6595F" w:rsidP="00742B08">
            <w:pPr>
              <w:spacing w:before="120" w:after="120"/>
              <w:jc w:val="center"/>
              <w:rPr>
                <w:b/>
              </w:rPr>
            </w:pPr>
            <w:r w:rsidRPr="00474EA1">
              <w:rPr>
                <w:b/>
              </w:rPr>
              <w:t>8.</w:t>
            </w:r>
          </w:p>
        </w:tc>
      </w:tr>
      <w:tr w:rsidR="00C6595F" w14:paraId="652740C4" w14:textId="77777777" w:rsidTr="00C6595F">
        <w:trPr>
          <w:trHeight w:val="287"/>
        </w:trPr>
        <w:tc>
          <w:tcPr>
            <w:tcW w:w="1408" w:type="dxa"/>
          </w:tcPr>
          <w:p w14:paraId="6F7FDE7F" w14:textId="77777777" w:rsidR="00C6595F" w:rsidRPr="00282BA3" w:rsidRDefault="00C6595F" w:rsidP="00742B08">
            <w:pPr>
              <w:spacing w:before="120" w:after="120"/>
              <w:jc w:val="center"/>
              <w:rPr>
                <w:b/>
              </w:rPr>
            </w:pPr>
            <w:r w:rsidRPr="00282BA3">
              <w:rPr>
                <w:b/>
              </w:rPr>
              <w:t>Heti</w:t>
            </w:r>
            <w:r>
              <w:rPr>
                <w:b/>
              </w:rPr>
              <w:t xml:space="preserve"> óraszám</w:t>
            </w:r>
          </w:p>
        </w:tc>
        <w:tc>
          <w:tcPr>
            <w:tcW w:w="1011" w:type="dxa"/>
          </w:tcPr>
          <w:p w14:paraId="1787A44D" w14:textId="2AF6DF3C" w:rsidR="00C6595F" w:rsidRPr="00282BA3" w:rsidRDefault="00C6595F" w:rsidP="00742B08">
            <w:pPr>
              <w:spacing w:before="120" w:after="120"/>
              <w:jc w:val="center"/>
              <w:rPr>
                <w:b/>
              </w:rPr>
            </w:pPr>
            <w:r>
              <w:rPr>
                <w:b/>
              </w:rPr>
              <w:t>2</w:t>
            </w:r>
          </w:p>
        </w:tc>
        <w:tc>
          <w:tcPr>
            <w:tcW w:w="1011" w:type="dxa"/>
          </w:tcPr>
          <w:p w14:paraId="49B6E2AE" w14:textId="0DE12320" w:rsidR="00C6595F" w:rsidRPr="00282BA3" w:rsidRDefault="00C6595F" w:rsidP="00742B08">
            <w:pPr>
              <w:spacing w:before="120" w:after="120"/>
              <w:jc w:val="center"/>
              <w:rPr>
                <w:b/>
              </w:rPr>
            </w:pPr>
            <w:r>
              <w:rPr>
                <w:b/>
              </w:rPr>
              <w:t>2</w:t>
            </w:r>
          </w:p>
        </w:tc>
        <w:tc>
          <w:tcPr>
            <w:tcW w:w="1011" w:type="dxa"/>
          </w:tcPr>
          <w:p w14:paraId="08231CB5" w14:textId="43A7AC32" w:rsidR="00C6595F" w:rsidRPr="00282BA3" w:rsidRDefault="00C6595F" w:rsidP="00742B08">
            <w:pPr>
              <w:spacing w:before="120" w:after="120"/>
              <w:jc w:val="center"/>
              <w:rPr>
                <w:b/>
              </w:rPr>
            </w:pPr>
            <w:r>
              <w:rPr>
                <w:b/>
              </w:rPr>
              <w:t>3</w:t>
            </w:r>
          </w:p>
        </w:tc>
        <w:tc>
          <w:tcPr>
            <w:tcW w:w="923" w:type="dxa"/>
          </w:tcPr>
          <w:p w14:paraId="46110A05" w14:textId="77777777" w:rsidR="00C6595F" w:rsidRPr="00282BA3" w:rsidRDefault="00C6595F" w:rsidP="00742B08">
            <w:pPr>
              <w:spacing w:before="120" w:after="120"/>
              <w:jc w:val="center"/>
              <w:rPr>
                <w:b/>
              </w:rPr>
            </w:pPr>
            <w:r w:rsidRPr="00282BA3">
              <w:rPr>
                <w:b/>
              </w:rPr>
              <w:t>3</w:t>
            </w:r>
          </w:p>
        </w:tc>
        <w:tc>
          <w:tcPr>
            <w:tcW w:w="948" w:type="dxa"/>
          </w:tcPr>
          <w:p w14:paraId="16BA397C" w14:textId="77777777" w:rsidR="00C6595F" w:rsidRPr="00282BA3" w:rsidRDefault="00C6595F" w:rsidP="00742B08">
            <w:pPr>
              <w:spacing w:before="120" w:after="120"/>
              <w:jc w:val="center"/>
              <w:rPr>
                <w:b/>
              </w:rPr>
            </w:pPr>
            <w:r w:rsidRPr="00282BA3">
              <w:rPr>
                <w:b/>
              </w:rPr>
              <w:t>3</w:t>
            </w:r>
          </w:p>
        </w:tc>
        <w:tc>
          <w:tcPr>
            <w:tcW w:w="948" w:type="dxa"/>
          </w:tcPr>
          <w:p w14:paraId="013C1175" w14:textId="77777777" w:rsidR="00C6595F" w:rsidRPr="00282BA3" w:rsidRDefault="00C6595F" w:rsidP="00742B08">
            <w:pPr>
              <w:spacing w:before="120" w:after="120"/>
              <w:jc w:val="center"/>
              <w:rPr>
                <w:b/>
              </w:rPr>
            </w:pPr>
            <w:r w:rsidRPr="00282BA3">
              <w:rPr>
                <w:b/>
              </w:rPr>
              <w:t>3</w:t>
            </w:r>
          </w:p>
        </w:tc>
        <w:tc>
          <w:tcPr>
            <w:tcW w:w="948" w:type="dxa"/>
          </w:tcPr>
          <w:p w14:paraId="78766CF3" w14:textId="77777777" w:rsidR="00C6595F" w:rsidRPr="00282BA3" w:rsidRDefault="00C6595F" w:rsidP="00742B08">
            <w:pPr>
              <w:spacing w:before="120" w:after="120"/>
              <w:jc w:val="center"/>
              <w:rPr>
                <w:b/>
              </w:rPr>
            </w:pPr>
            <w:r w:rsidRPr="00282BA3">
              <w:rPr>
                <w:b/>
              </w:rPr>
              <w:t>3</w:t>
            </w:r>
          </w:p>
        </w:tc>
        <w:tc>
          <w:tcPr>
            <w:tcW w:w="948" w:type="dxa"/>
          </w:tcPr>
          <w:p w14:paraId="723E9000" w14:textId="77777777" w:rsidR="00C6595F" w:rsidRPr="00282BA3" w:rsidRDefault="00C6595F" w:rsidP="00742B08">
            <w:pPr>
              <w:spacing w:before="120" w:after="120"/>
              <w:jc w:val="center"/>
              <w:rPr>
                <w:b/>
              </w:rPr>
            </w:pPr>
            <w:r w:rsidRPr="00282BA3">
              <w:rPr>
                <w:b/>
              </w:rPr>
              <w:t>3</w:t>
            </w:r>
          </w:p>
        </w:tc>
      </w:tr>
      <w:tr w:rsidR="00C6595F" w14:paraId="0E4EB961" w14:textId="77777777" w:rsidTr="00C6595F">
        <w:trPr>
          <w:trHeight w:val="460"/>
        </w:trPr>
        <w:tc>
          <w:tcPr>
            <w:tcW w:w="1408" w:type="dxa"/>
          </w:tcPr>
          <w:p w14:paraId="2DEC8748" w14:textId="77777777" w:rsidR="00C6595F" w:rsidRPr="00282BA3" w:rsidRDefault="00C6595F" w:rsidP="00742B08">
            <w:pPr>
              <w:spacing w:before="120" w:after="120"/>
              <w:jc w:val="center"/>
              <w:rPr>
                <w:b/>
              </w:rPr>
            </w:pPr>
            <w:r>
              <w:rPr>
                <w:b/>
              </w:rPr>
              <w:t>Éves óraszám</w:t>
            </w:r>
          </w:p>
        </w:tc>
        <w:tc>
          <w:tcPr>
            <w:tcW w:w="1011" w:type="dxa"/>
          </w:tcPr>
          <w:p w14:paraId="660E9418" w14:textId="3D8E2B9F" w:rsidR="00C6595F" w:rsidRPr="00282BA3" w:rsidRDefault="00C6595F" w:rsidP="00742B08">
            <w:pPr>
              <w:spacing w:before="120" w:after="120"/>
              <w:jc w:val="center"/>
              <w:rPr>
                <w:b/>
              </w:rPr>
            </w:pPr>
            <w:r>
              <w:rPr>
                <w:b/>
              </w:rPr>
              <w:t>68</w:t>
            </w:r>
          </w:p>
        </w:tc>
        <w:tc>
          <w:tcPr>
            <w:tcW w:w="1011" w:type="dxa"/>
          </w:tcPr>
          <w:p w14:paraId="58544CBC" w14:textId="348D4C2D" w:rsidR="00C6595F" w:rsidRPr="00282BA3" w:rsidRDefault="00C6595F" w:rsidP="00742B08">
            <w:pPr>
              <w:spacing w:before="120" w:after="120"/>
              <w:jc w:val="center"/>
              <w:rPr>
                <w:b/>
              </w:rPr>
            </w:pPr>
            <w:r>
              <w:rPr>
                <w:b/>
              </w:rPr>
              <w:t>68</w:t>
            </w:r>
          </w:p>
        </w:tc>
        <w:tc>
          <w:tcPr>
            <w:tcW w:w="1011" w:type="dxa"/>
          </w:tcPr>
          <w:p w14:paraId="3510B757" w14:textId="38F95193" w:rsidR="00C6595F" w:rsidRPr="00282BA3" w:rsidRDefault="00C6595F" w:rsidP="00742B08">
            <w:pPr>
              <w:spacing w:before="120" w:after="120"/>
              <w:jc w:val="center"/>
              <w:rPr>
                <w:b/>
              </w:rPr>
            </w:pPr>
            <w:r>
              <w:rPr>
                <w:b/>
              </w:rPr>
              <w:t>102</w:t>
            </w:r>
          </w:p>
        </w:tc>
        <w:tc>
          <w:tcPr>
            <w:tcW w:w="923" w:type="dxa"/>
          </w:tcPr>
          <w:p w14:paraId="5D5665C9" w14:textId="30593466" w:rsidR="00C6595F" w:rsidRPr="00282BA3" w:rsidRDefault="00C6595F" w:rsidP="00742B08">
            <w:pPr>
              <w:spacing w:before="120" w:after="120"/>
              <w:jc w:val="center"/>
              <w:rPr>
                <w:b/>
              </w:rPr>
            </w:pPr>
            <w:r w:rsidRPr="00282BA3">
              <w:rPr>
                <w:b/>
              </w:rPr>
              <w:t>1</w:t>
            </w:r>
            <w:r>
              <w:rPr>
                <w:b/>
              </w:rPr>
              <w:t>02</w:t>
            </w:r>
          </w:p>
        </w:tc>
        <w:tc>
          <w:tcPr>
            <w:tcW w:w="948" w:type="dxa"/>
          </w:tcPr>
          <w:p w14:paraId="568BC069" w14:textId="43436807" w:rsidR="00C6595F" w:rsidRPr="00282BA3" w:rsidRDefault="00C6595F" w:rsidP="00742B08">
            <w:pPr>
              <w:spacing w:before="120" w:after="120"/>
              <w:jc w:val="center"/>
              <w:rPr>
                <w:b/>
              </w:rPr>
            </w:pPr>
            <w:r w:rsidRPr="00282BA3">
              <w:rPr>
                <w:b/>
              </w:rPr>
              <w:t>1</w:t>
            </w:r>
            <w:r>
              <w:rPr>
                <w:b/>
              </w:rPr>
              <w:t>02</w:t>
            </w:r>
          </w:p>
        </w:tc>
        <w:tc>
          <w:tcPr>
            <w:tcW w:w="948" w:type="dxa"/>
          </w:tcPr>
          <w:p w14:paraId="4A6167AB" w14:textId="68C0B6B8" w:rsidR="00C6595F" w:rsidRPr="00282BA3" w:rsidRDefault="00C6595F" w:rsidP="00742B08">
            <w:pPr>
              <w:spacing w:before="120" w:after="120"/>
              <w:jc w:val="center"/>
              <w:rPr>
                <w:b/>
              </w:rPr>
            </w:pPr>
            <w:r w:rsidRPr="00282BA3">
              <w:rPr>
                <w:b/>
              </w:rPr>
              <w:t>1</w:t>
            </w:r>
            <w:r>
              <w:rPr>
                <w:b/>
              </w:rPr>
              <w:t>02</w:t>
            </w:r>
          </w:p>
        </w:tc>
        <w:tc>
          <w:tcPr>
            <w:tcW w:w="948" w:type="dxa"/>
          </w:tcPr>
          <w:p w14:paraId="15D2D7B3" w14:textId="719ECE5D" w:rsidR="00C6595F" w:rsidRPr="00282BA3" w:rsidRDefault="00C6595F" w:rsidP="00742B08">
            <w:pPr>
              <w:spacing w:before="120" w:after="120"/>
              <w:jc w:val="center"/>
              <w:rPr>
                <w:b/>
              </w:rPr>
            </w:pPr>
            <w:r w:rsidRPr="00282BA3">
              <w:rPr>
                <w:b/>
              </w:rPr>
              <w:t>1</w:t>
            </w:r>
            <w:r>
              <w:rPr>
                <w:b/>
              </w:rPr>
              <w:t>02</w:t>
            </w:r>
          </w:p>
        </w:tc>
        <w:tc>
          <w:tcPr>
            <w:tcW w:w="948" w:type="dxa"/>
          </w:tcPr>
          <w:p w14:paraId="54A9B9EE" w14:textId="0D578BD8" w:rsidR="00C6595F" w:rsidRPr="00282BA3" w:rsidRDefault="00C6595F" w:rsidP="00742B08">
            <w:pPr>
              <w:spacing w:before="120" w:after="120"/>
              <w:jc w:val="center"/>
              <w:rPr>
                <w:b/>
              </w:rPr>
            </w:pPr>
            <w:r w:rsidRPr="00282BA3">
              <w:rPr>
                <w:b/>
              </w:rPr>
              <w:t>1</w:t>
            </w:r>
            <w:r>
              <w:rPr>
                <w:b/>
              </w:rPr>
              <w:t>02</w:t>
            </w:r>
          </w:p>
        </w:tc>
      </w:tr>
      <w:tr w:rsidR="00C6595F" w14:paraId="53A8B216" w14:textId="77777777" w:rsidTr="00C6595F">
        <w:trPr>
          <w:trHeight w:val="460"/>
        </w:trPr>
        <w:tc>
          <w:tcPr>
            <w:tcW w:w="1408" w:type="dxa"/>
          </w:tcPr>
          <w:p w14:paraId="7D2A7083" w14:textId="77777777" w:rsidR="00C6595F" w:rsidRPr="00282BA3" w:rsidRDefault="00C6595F" w:rsidP="00742B08">
            <w:pPr>
              <w:spacing w:before="120" w:after="120"/>
              <w:rPr>
                <w:b/>
              </w:rPr>
            </w:pPr>
            <w:r w:rsidRPr="00282BA3">
              <w:rPr>
                <w:b/>
              </w:rPr>
              <w:t>Tananyag</w:t>
            </w:r>
          </w:p>
        </w:tc>
        <w:tc>
          <w:tcPr>
            <w:tcW w:w="1011" w:type="dxa"/>
          </w:tcPr>
          <w:p w14:paraId="602B4D38" w14:textId="77777777" w:rsidR="00C6595F" w:rsidRPr="00282BA3" w:rsidRDefault="00C6595F" w:rsidP="00742B08">
            <w:pPr>
              <w:spacing w:before="120" w:after="120"/>
              <w:jc w:val="center"/>
              <w:rPr>
                <w:b/>
              </w:rPr>
            </w:pPr>
            <w:r w:rsidRPr="00282BA3">
              <w:rPr>
                <w:b/>
              </w:rPr>
              <w:t>Smart1</w:t>
            </w:r>
          </w:p>
        </w:tc>
        <w:tc>
          <w:tcPr>
            <w:tcW w:w="1011" w:type="dxa"/>
          </w:tcPr>
          <w:p w14:paraId="783E5274" w14:textId="02D82635" w:rsidR="00C6595F" w:rsidRPr="00282BA3" w:rsidRDefault="00C6595F" w:rsidP="00742B08">
            <w:pPr>
              <w:spacing w:before="120" w:after="120"/>
              <w:jc w:val="center"/>
              <w:rPr>
                <w:b/>
              </w:rPr>
            </w:pPr>
            <w:r w:rsidRPr="00282BA3">
              <w:rPr>
                <w:b/>
              </w:rPr>
              <w:t>Smart</w:t>
            </w:r>
            <w:r w:rsidR="00326140">
              <w:rPr>
                <w:b/>
              </w:rPr>
              <w:t>2</w:t>
            </w:r>
          </w:p>
        </w:tc>
        <w:tc>
          <w:tcPr>
            <w:tcW w:w="1011" w:type="dxa"/>
          </w:tcPr>
          <w:p w14:paraId="09EE28AD" w14:textId="29A4FA0D" w:rsidR="00C6595F" w:rsidRPr="00282BA3" w:rsidRDefault="00C6595F" w:rsidP="00742B08">
            <w:pPr>
              <w:spacing w:before="120" w:after="120"/>
              <w:jc w:val="center"/>
              <w:rPr>
                <w:b/>
              </w:rPr>
            </w:pPr>
            <w:r w:rsidRPr="00282BA3">
              <w:rPr>
                <w:b/>
              </w:rPr>
              <w:t>Smart</w:t>
            </w:r>
            <w:r w:rsidR="00326140">
              <w:rPr>
                <w:b/>
              </w:rPr>
              <w:t>3</w:t>
            </w:r>
          </w:p>
        </w:tc>
        <w:tc>
          <w:tcPr>
            <w:tcW w:w="923" w:type="dxa"/>
          </w:tcPr>
          <w:p w14:paraId="109B2421" w14:textId="2643D33A" w:rsidR="00C6595F" w:rsidRPr="00282BA3" w:rsidRDefault="00C6595F" w:rsidP="00742B08">
            <w:pPr>
              <w:spacing w:before="120" w:after="120"/>
              <w:rPr>
                <w:b/>
              </w:rPr>
            </w:pPr>
            <w:r w:rsidRPr="00282BA3">
              <w:rPr>
                <w:b/>
              </w:rPr>
              <w:t>Smart</w:t>
            </w:r>
            <w:r w:rsidR="00326140">
              <w:rPr>
                <w:b/>
              </w:rPr>
              <w:t>4</w:t>
            </w:r>
          </w:p>
        </w:tc>
        <w:tc>
          <w:tcPr>
            <w:tcW w:w="948" w:type="dxa"/>
          </w:tcPr>
          <w:p w14:paraId="2AC5D111" w14:textId="77777777" w:rsidR="00C6595F" w:rsidRPr="00282BA3" w:rsidRDefault="00C6595F" w:rsidP="00742B08">
            <w:pPr>
              <w:spacing w:before="120" w:after="120"/>
              <w:jc w:val="center"/>
              <w:rPr>
                <w:b/>
              </w:rPr>
            </w:pPr>
            <w:r w:rsidRPr="00282BA3">
              <w:rPr>
                <w:b/>
              </w:rPr>
              <w:t>GTTT1</w:t>
            </w:r>
          </w:p>
        </w:tc>
        <w:tc>
          <w:tcPr>
            <w:tcW w:w="948" w:type="dxa"/>
          </w:tcPr>
          <w:p w14:paraId="01F2532B" w14:textId="77777777" w:rsidR="00C6595F" w:rsidRPr="00282BA3" w:rsidRDefault="00C6595F" w:rsidP="00742B08">
            <w:pPr>
              <w:spacing w:before="120" w:after="120"/>
              <w:rPr>
                <w:b/>
              </w:rPr>
            </w:pPr>
            <w:r w:rsidRPr="00282BA3">
              <w:rPr>
                <w:b/>
              </w:rPr>
              <w:t>GTTT2</w:t>
            </w:r>
          </w:p>
        </w:tc>
        <w:tc>
          <w:tcPr>
            <w:tcW w:w="948" w:type="dxa"/>
          </w:tcPr>
          <w:p w14:paraId="486D51DE" w14:textId="77777777" w:rsidR="00C6595F" w:rsidRPr="00282BA3" w:rsidRDefault="00C6595F" w:rsidP="00742B08">
            <w:pPr>
              <w:spacing w:before="120" w:after="120"/>
              <w:rPr>
                <w:b/>
              </w:rPr>
            </w:pPr>
            <w:r w:rsidRPr="00282BA3">
              <w:rPr>
                <w:b/>
              </w:rPr>
              <w:t>GTTT3</w:t>
            </w:r>
          </w:p>
        </w:tc>
        <w:tc>
          <w:tcPr>
            <w:tcW w:w="948" w:type="dxa"/>
          </w:tcPr>
          <w:p w14:paraId="24EA82CD" w14:textId="77777777" w:rsidR="00C6595F" w:rsidRPr="00282BA3" w:rsidRDefault="00C6595F" w:rsidP="00742B08">
            <w:pPr>
              <w:spacing w:before="120" w:after="120"/>
              <w:rPr>
                <w:b/>
              </w:rPr>
            </w:pPr>
            <w:r w:rsidRPr="00282BA3">
              <w:rPr>
                <w:b/>
              </w:rPr>
              <w:t>GTTT4</w:t>
            </w:r>
          </w:p>
        </w:tc>
      </w:tr>
      <w:tr w:rsidR="00C6595F" w14:paraId="206EC1FB" w14:textId="77777777" w:rsidTr="00C6595F">
        <w:trPr>
          <w:trHeight w:val="460"/>
        </w:trPr>
        <w:tc>
          <w:tcPr>
            <w:tcW w:w="1408" w:type="dxa"/>
          </w:tcPr>
          <w:p w14:paraId="09C4D801" w14:textId="77777777" w:rsidR="00C6595F" w:rsidRPr="00282BA3" w:rsidRDefault="00C6595F" w:rsidP="00742B08">
            <w:pPr>
              <w:spacing w:before="120" w:after="120"/>
              <w:rPr>
                <w:b/>
              </w:rPr>
            </w:pPr>
            <w:r w:rsidRPr="00282BA3">
              <w:rPr>
                <w:b/>
              </w:rPr>
              <w:t>KER szint</w:t>
            </w:r>
          </w:p>
        </w:tc>
        <w:tc>
          <w:tcPr>
            <w:tcW w:w="1011" w:type="dxa"/>
          </w:tcPr>
          <w:p w14:paraId="5F9F41F4" w14:textId="77777777" w:rsidR="00C6595F" w:rsidRPr="00282BA3" w:rsidRDefault="00C6595F" w:rsidP="00742B08">
            <w:pPr>
              <w:spacing w:before="120" w:after="120"/>
              <w:rPr>
                <w:b/>
              </w:rPr>
            </w:pPr>
            <w:r w:rsidRPr="00282BA3">
              <w:rPr>
                <w:b/>
              </w:rPr>
              <w:t>KER szint</w:t>
            </w:r>
            <w:r>
              <w:rPr>
                <w:b/>
              </w:rPr>
              <w:t>ben nem mérhető</w:t>
            </w:r>
          </w:p>
        </w:tc>
        <w:tc>
          <w:tcPr>
            <w:tcW w:w="1011" w:type="dxa"/>
          </w:tcPr>
          <w:p w14:paraId="7BB21231" w14:textId="77777777" w:rsidR="00C6595F" w:rsidRPr="00282BA3" w:rsidRDefault="00C6595F" w:rsidP="00742B08">
            <w:pPr>
              <w:spacing w:before="120" w:after="120"/>
              <w:rPr>
                <w:b/>
              </w:rPr>
            </w:pPr>
            <w:r w:rsidRPr="00282BA3">
              <w:rPr>
                <w:b/>
              </w:rPr>
              <w:t>KER szint</w:t>
            </w:r>
            <w:r>
              <w:rPr>
                <w:b/>
              </w:rPr>
              <w:t>ben nem mérhető</w:t>
            </w:r>
          </w:p>
        </w:tc>
        <w:tc>
          <w:tcPr>
            <w:tcW w:w="1011" w:type="dxa"/>
          </w:tcPr>
          <w:p w14:paraId="7970D8DC" w14:textId="77777777" w:rsidR="00C6595F" w:rsidRPr="00282BA3" w:rsidRDefault="00C6595F" w:rsidP="00742B08">
            <w:pPr>
              <w:spacing w:before="120" w:after="120"/>
              <w:rPr>
                <w:b/>
              </w:rPr>
            </w:pPr>
            <w:r w:rsidRPr="00282BA3">
              <w:rPr>
                <w:b/>
              </w:rPr>
              <w:t>KER szin</w:t>
            </w:r>
            <w:r>
              <w:rPr>
                <w:b/>
              </w:rPr>
              <w:t>tben nem mérhető</w:t>
            </w:r>
          </w:p>
        </w:tc>
        <w:tc>
          <w:tcPr>
            <w:tcW w:w="923" w:type="dxa"/>
          </w:tcPr>
          <w:p w14:paraId="793C61E2" w14:textId="77777777" w:rsidR="00C6595F" w:rsidRPr="00282BA3" w:rsidRDefault="00C6595F" w:rsidP="00742B08">
            <w:pPr>
              <w:spacing w:before="120" w:after="120"/>
              <w:jc w:val="center"/>
              <w:rPr>
                <w:b/>
              </w:rPr>
            </w:pPr>
            <w:r w:rsidRPr="00282BA3">
              <w:rPr>
                <w:b/>
              </w:rPr>
              <w:t>A1-</w:t>
            </w:r>
          </w:p>
        </w:tc>
        <w:tc>
          <w:tcPr>
            <w:tcW w:w="948" w:type="dxa"/>
          </w:tcPr>
          <w:p w14:paraId="1C8425F2" w14:textId="77777777" w:rsidR="00C6595F" w:rsidRPr="00282BA3" w:rsidRDefault="00C6595F" w:rsidP="00742B08">
            <w:pPr>
              <w:spacing w:before="120" w:after="120"/>
              <w:jc w:val="center"/>
              <w:rPr>
                <w:b/>
              </w:rPr>
            </w:pPr>
            <w:r w:rsidRPr="00282BA3">
              <w:rPr>
                <w:b/>
              </w:rPr>
              <w:t>A1</w:t>
            </w:r>
          </w:p>
        </w:tc>
        <w:tc>
          <w:tcPr>
            <w:tcW w:w="948" w:type="dxa"/>
          </w:tcPr>
          <w:p w14:paraId="14B07EB9" w14:textId="77777777" w:rsidR="00C6595F" w:rsidRPr="00282BA3" w:rsidRDefault="00C6595F" w:rsidP="00742B08">
            <w:pPr>
              <w:spacing w:before="120" w:after="120"/>
              <w:jc w:val="center"/>
              <w:rPr>
                <w:b/>
              </w:rPr>
            </w:pPr>
            <w:r w:rsidRPr="00282BA3">
              <w:rPr>
                <w:b/>
              </w:rPr>
              <w:t>A1.2</w:t>
            </w:r>
          </w:p>
        </w:tc>
        <w:tc>
          <w:tcPr>
            <w:tcW w:w="948" w:type="dxa"/>
          </w:tcPr>
          <w:p w14:paraId="51FA2F76" w14:textId="77777777" w:rsidR="00C6595F" w:rsidRPr="00282BA3" w:rsidRDefault="00C6595F" w:rsidP="00742B08">
            <w:pPr>
              <w:spacing w:before="120" w:after="120"/>
              <w:jc w:val="center"/>
              <w:rPr>
                <w:b/>
              </w:rPr>
            </w:pPr>
            <w:r w:rsidRPr="00282BA3">
              <w:rPr>
                <w:b/>
              </w:rPr>
              <w:t>A2.1</w:t>
            </w:r>
          </w:p>
        </w:tc>
        <w:tc>
          <w:tcPr>
            <w:tcW w:w="948" w:type="dxa"/>
          </w:tcPr>
          <w:p w14:paraId="05FB9AD0" w14:textId="77777777" w:rsidR="00C6595F" w:rsidRPr="00282BA3" w:rsidRDefault="00C6595F" w:rsidP="00742B08">
            <w:pPr>
              <w:spacing w:before="120" w:after="120"/>
              <w:jc w:val="center"/>
              <w:rPr>
                <w:b/>
              </w:rPr>
            </w:pPr>
            <w:r w:rsidRPr="00282BA3">
              <w:rPr>
                <w:b/>
              </w:rPr>
              <w:t>A2</w:t>
            </w:r>
          </w:p>
        </w:tc>
      </w:tr>
    </w:tbl>
    <w:p w14:paraId="79A72233" w14:textId="1BD803AD" w:rsidR="00C6595F" w:rsidRDefault="00C6595F" w:rsidP="0016561A">
      <w:pPr>
        <w:jc w:val="center"/>
        <w:rPr>
          <w:rStyle w:val="Emphasis"/>
          <w:sz w:val="28"/>
          <w:szCs w:val="28"/>
        </w:rPr>
      </w:pPr>
    </w:p>
    <w:p w14:paraId="207B6487" w14:textId="77777777" w:rsidR="00C6595F" w:rsidRPr="003D2A76" w:rsidRDefault="00C6595F" w:rsidP="0016561A">
      <w:pPr>
        <w:jc w:val="center"/>
        <w:rPr>
          <w:rStyle w:val="Emphasis"/>
          <w:sz w:val="28"/>
          <w:szCs w:val="28"/>
        </w:rPr>
      </w:pPr>
    </w:p>
    <w:p w14:paraId="27352E1F" w14:textId="79790B64" w:rsidR="0016561A" w:rsidRPr="003D2A76" w:rsidRDefault="0016561A" w:rsidP="0016561A">
      <w:pPr>
        <w:rPr>
          <w:rStyle w:val="Emphasis"/>
        </w:rPr>
      </w:pPr>
      <w:r w:rsidRPr="003D2A76">
        <w:rPr>
          <w:rStyle w:val="Emphasis"/>
        </w:rPr>
        <w:t xml:space="preserve">A 4. évfolyamon az angol nyelv tantárgy alapóraszáma: </w:t>
      </w:r>
      <w:r w:rsidR="001E504F">
        <w:rPr>
          <w:rStyle w:val="Emphasis"/>
        </w:rPr>
        <w:t>102</w:t>
      </w:r>
      <w:r w:rsidRPr="003D2A76">
        <w:rPr>
          <w:rStyle w:val="Emphasis"/>
        </w:rPr>
        <w:t xml:space="preserve"> óra/év, </w:t>
      </w:r>
      <w:r w:rsidR="001E504F">
        <w:rPr>
          <w:rStyle w:val="Emphasis"/>
        </w:rPr>
        <w:t>3</w:t>
      </w:r>
      <w:r w:rsidRPr="003D2A76">
        <w:rPr>
          <w:rStyle w:val="Emphasis"/>
        </w:rPr>
        <w:t xml:space="preserve"> óra/hét</w:t>
      </w:r>
    </w:p>
    <w:p w14:paraId="3E3716D5" w14:textId="77777777" w:rsidR="0016561A" w:rsidRPr="003D2A76" w:rsidRDefault="0016561A" w:rsidP="0016561A">
      <w:pPr>
        <w:rPr>
          <w:rStyle w:val="Emphasis"/>
        </w:rPr>
      </w:pPr>
    </w:p>
    <w:p w14:paraId="6273AC5D" w14:textId="7DB60B75" w:rsidR="0016561A" w:rsidRPr="003D2A76" w:rsidRDefault="0016561A" w:rsidP="0016561A">
      <w:pPr>
        <w:rPr>
          <w:rStyle w:val="Emphasis"/>
          <w:sz w:val="28"/>
          <w:szCs w:val="28"/>
        </w:rPr>
      </w:pPr>
      <w:r w:rsidRPr="003D2A76">
        <w:rPr>
          <w:rStyle w:val="Emphasis"/>
          <w:sz w:val="28"/>
          <w:szCs w:val="28"/>
        </w:rPr>
        <w:t xml:space="preserve">Javasolt tankönyv: Smart </w:t>
      </w:r>
      <w:r w:rsidR="001E504F">
        <w:rPr>
          <w:rStyle w:val="Emphasis"/>
          <w:sz w:val="28"/>
          <w:szCs w:val="28"/>
        </w:rPr>
        <w:t xml:space="preserve">Junior </w:t>
      </w:r>
      <w:r w:rsidR="00C6595F">
        <w:rPr>
          <w:rStyle w:val="Emphasis"/>
          <w:sz w:val="28"/>
          <w:szCs w:val="28"/>
        </w:rPr>
        <w:t>4</w:t>
      </w:r>
    </w:p>
    <w:p w14:paraId="0AA85477" w14:textId="77777777" w:rsidR="0016561A" w:rsidRPr="003D2A76" w:rsidRDefault="0016561A" w:rsidP="0016561A">
      <w:pPr>
        <w:rPr>
          <w:rStyle w:val="Emphasis"/>
          <w:sz w:val="28"/>
          <w:szCs w:val="28"/>
        </w:rPr>
      </w:pPr>
    </w:p>
    <w:p w14:paraId="76BD0330" w14:textId="77777777" w:rsidR="006D2FEB" w:rsidRPr="003D2A76" w:rsidRDefault="006D2FEB" w:rsidP="00A1064C">
      <w:pPr>
        <w:rPr>
          <w:b/>
          <w:bCs/>
        </w:rPr>
      </w:pPr>
    </w:p>
    <w:p w14:paraId="4C303DDA" w14:textId="77777777" w:rsidR="006D2FEB" w:rsidRPr="003D2A76" w:rsidRDefault="006D2FEB" w:rsidP="002D6A2B">
      <w:pPr>
        <w:jc w:val="center"/>
        <w:rPr>
          <w:b/>
          <w:bCs/>
        </w:rPr>
      </w:pPr>
      <w:r w:rsidRPr="003D2A76">
        <w:rPr>
          <w:b/>
          <w:bCs/>
        </w:rPr>
        <w:t xml:space="preserve">4. </w:t>
      </w:r>
      <w:r w:rsidRPr="003D2A76">
        <w:rPr>
          <w:b/>
          <w:bCs/>
          <w:sz w:val="28"/>
          <w:szCs w:val="28"/>
        </w:rPr>
        <w:t>évfolyam</w:t>
      </w:r>
    </w:p>
    <w:p w14:paraId="71C19FF2" w14:textId="77777777" w:rsidR="006D2FEB" w:rsidRPr="003D2A76" w:rsidRDefault="006D2FEB" w:rsidP="0033311F">
      <w:pPr>
        <w:rPr>
          <w:b/>
          <w:bCs/>
        </w:rPr>
      </w:pPr>
    </w:p>
    <w:p w14:paraId="2C21F942" w14:textId="77777777" w:rsidR="0033311F" w:rsidRPr="003D2A76" w:rsidRDefault="0033311F" w:rsidP="0033311F">
      <w:pPr>
        <w:jc w:val="both"/>
      </w:pPr>
      <w:r w:rsidRPr="003D2A76">
        <w:t xml:space="preserve">Az angol nyelv tantárgy kerettantervei az Élő idegen nyelv kerettanterveinek részeként íródtak, és az ott meghatározott céloknak, feladatoknak, módszereknek és kimeneti követelményeknek megvalósítását részletezik a különböző nevelési és oktatási szakaszokra vonatkozóan. </w:t>
      </w:r>
    </w:p>
    <w:p w14:paraId="2E6413A6" w14:textId="77777777" w:rsidR="0033311F" w:rsidRPr="003D2A76" w:rsidRDefault="0033311F" w:rsidP="0033311F">
      <w:pPr>
        <w:pStyle w:val="NormalWeb"/>
        <w:spacing w:after="120" w:line="276" w:lineRule="auto"/>
        <w:jc w:val="both"/>
        <w:rPr>
          <w:rFonts w:eastAsiaTheme="minorHAnsi"/>
          <w:sz w:val="24"/>
          <w:szCs w:val="24"/>
          <w:lang w:eastAsia="en-US"/>
        </w:rPr>
      </w:pPr>
      <w:r w:rsidRPr="003D2A76">
        <w:rPr>
          <w:rFonts w:eastAsiaTheme="minorHAnsi"/>
          <w:sz w:val="24"/>
          <w:szCs w:val="24"/>
          <w:lang w:eastAsia="en-US"/>
        </w:rPr>
        <w:t>A korai nyelvfejlesztés egyik legalapvetőbb célja, hogy a tanuló életkorából ösztönösen adódó megismerési és tanulási vágyra alapozva pozitív attitűd alakuljon ki benne az idegen nyelvek és a nyelvtanulás iránt. A nyelvhasználat örömének tudatosítása által a nyelvtanulási motiváció egyre nő, ezért a pedagógiai munkában fontos szerepet kap, hogy a tanulóban kialakuljon és erősödjön az a pozitív érzés, hogy képes idegen nyelven az alapvető kommunikációs igényeit kielégíteni.</w:t>
      </w:r>
    </w:p>
    <w:p w14:paraId="50528366" w14:textId="77777777" w:rsidR="0033311F" w:rsidRPr="003D2A76" w:rsidRDefault="0033311F" w:rsidP="0033311F">
      <w:pPr>
        <w:pStyle w:val="NormalWeb"/>
        <w:spacing w:after="120" w:line="276" w:lineRule="auto"/>
        <w:jc w:val="both"/>
        <w:rPr>
          <w:rFonts w:eastAsia="Malgun Gothic"/>
          <w:sz w:val="24"/>
          <w:szCs w:val="24"/>
          <w:lang w:eastAsia="en-US"/>
        </w:rPr>
      </w:pPr>
      <w:r w:rsidRPr="003D2A76">
        <w:rPr>
          <w:rFonts w:eastAsia="Malgun Gothic"/>
          <w:sz w:val="24"/>
          <w:szCs w:val="24"/>
          <w:lang w:eastAsia="en-US"/>
        </w:rPr>
        <w:lastRenderedPageBreak/>
        <w:t xml:space="preserve">Gyermekkorban a nyelvtanulás a természetes nyelvelsajátítás folyamataira épül. A tanuló az idegen nyelv tanulása közben szervesen épít az anyanyelv elsajátítása során szerzett élményeire, tapasztalataira, s nem igényli a tudatos, rendszeres tanulást. Az elsődleges kommunikációs csatorna a hallás utáni értés és a beszéd, ezért a tanulók szövegértési és válaszadási készségének együttes fejlesztése kulcsfontosságú, ez alapozza meg a helyes kiejtés elsajátítását is. Ezen korai szakaszban kiemelt fontossága van a testbeszédnek is, mint a megértést és az eredményes kommunikációt elősegítő eszköznek. A tanuló tanórai beszédének természetes része még a magyar nyelvű kérdés és válasz is, amelyet visszajelzésként, megerősítésként használ a tanár következetes célnyelv-használatával párhuzamosan. </w:t>
      </w:r>
    </w:p>
    <w:p w14:paraId="0887AD76" w14:textId="77777777" w:rsidR="0033311F" w:rsidRPr="003D2A76" w:rsidRDefault="0033311F" w:rsidP="0033311F">
      <w:pPr>
        <w:pStyle w:val="NormalWeb"/>
        <w:spacing w:after="120" w:line="276" w:lineRule="auto"/>
        <w:jc w:val="both"/>
        <w:rPr>
          <w:rFonts w:eastAsiaTheme="minorHAnsi"/>
          <w:sz w:val="24"/>
          <w:szCs w:val="24"/>
          <w:lang w:eastAsia="en-US"/>
        </w:rPr>
      </w:pPr>
      <w:r w:rsidRPr="003D2A76">
        <w:rPr>
          <w:rFonts w:eastAsiaTheme="minorHAnsi"/>
          <w:sz w:val="24"/>
          <w:szCs w:val="24"/>
          <w:lang w:eastAsia="en-US"/>
        </w:rPr>
        <w:t xml:space="preserve">A nyelvórán a tanuló életkorának megfelelő, játékos és örömteli foglalkozásokon keresztül találkozik a célnyelvvel és a célnyelvi kultúrákkal, a legalapvetőbb kifejezéseket, kommunikációs fordulatokat élmény- és tevékenységközpontú feladatokon keresztül sajátítja el. A nyelvfejlesztés változatos munkaformák révén valósul meg, melyeknek alapját képezi a mozgással, dramatizálással összekapcsolt daltanulás, mondókázás, mesélés. </w:t>
      </w:r>
      <w:r w:rsidRPr="003D2A76">
        <w:rPr>
          <w:rFonts w:eastAsia="Malgun Gothic"/>
          <w:sz w:val="24"/>
          <w:szCs w:val="24"/>
        </w:rPr>
        <w:t xml:space="preserve">Ebben az életkorban a gyermekbarát, </w:t>
      </w:r>
      <w:r w:rsidRPr="003D2A76">
        <w:rPr>
          <w:rFonts w:eastAsia="Malgun Gothic"/>
          <w:bCs/>
          <w:sz w:val="24"/>
          <w:szCs w:val="24"/>
        </w:rPr>
        <w:t xml:space="preserve">vizuális elemekben gazdag tanulási környezet </w:t>
      </w:r>
      <w:r w:rsidRPr="003D2A76">
        <w:rPr>
          <w:rFonts w:eastAsia="Malgun Gothic"/>
          <w:sz w:val="24"/>
          <w:szCs w:val="24"/>
        </w:rPr>
        <w:t xml:space="preserve">alapfeltétel a tanuló érdeklődésének felkeltéséhez. A tananyagban, a tanteremben a képek dominálnak, az új nyelvi elemek sokszor képekhez kötődnek. A tanulási folyamatban kiemelt szerepet kapnak a korosztály érdeklődését meghatározó mesék, dalok, gyerektörténetek, melyek alkalmat nyújtanak az állandó és rendszeres ismétlésre, valamint állandó kapcsolat építésére az új és a már korábban megszerzett tudás között. A nyelvtanulás ebben a korai képzési szakaszban is kitekint egyéb tudásterületekre, hiszen a kisgyermek a világra még jobban egészként tekint, nem egyes tantárgyakra bontva, és szívesen ismerkedik a különböző, különösen a </w:t>
      </w:r>
      <w:r w:rsidRPr="003D2A76">
        <w:rPr>
          <w:sz w:val="24"/>
          <w:szCs w:val="24"/>
        </w:rPr>
        <w:t>művészeti, alkotást és mozgást igénylő</w:t>
      </w:r>
      <w:r w:rsidRPr="003D2A76">
        <w:rPr>
          <w:rFonts w:eastAsia="Malgun Gothic"/>
          <w:sz w:val="24"/>
          <w:szCs w:val="24"/>
        </w:rPr>
        <w:t xml:space="preserve"> tudásterületek szókészletével célnyelven. </w:t>
      </w:r>
    </w:p>
    <w:p w14:paraId="58162D55" w14:textId="77777777" w:rsidR="0033311F" w:rsidRPr="003D2A76" w:rsidRDefault="0033311F" w:rsidP="0033311F">
      <w:pPr>
        <w:pStyle w:val="NormalWeb"/>
        <w:spacing w:line="276" w:lineRule="auto"/>
        <w:jc w:val="both"/>
        <w:rPr>
          <w:rFonts w:eastAsiaTheme="minorHAnsi"/>
          <w:sz w:val="24"/>
          <w:szCs w:val="24"/>
          <w:lang w:eastAsia="en-US"/>
        </w:rPr>
      </w:pPr>
      <w:r w:rsidRPr="003D2A76">
        <w:rPr>
          <w:rFonts w:eastAsiaTheme="minorHAnsi"/>
          <w:sz w:val="24"/>
          <w:szCs w:val="24"/>
          <w:lang w:eastAsia="en-US"/>
        </w:rPr>
        <w:t>A nevelési-oktatási szakasz végére, a továbbhaladás érdekében a következő, témakörtől független tanulási eredményeket kell elérni: a tanuló minden témakörben</w:t>
      </w:r>
    </w:p>
    <w:p w14:paraId="65D5E8D3"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14:paraId="5A51C36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hallott szövegben a tanult nyelvi elemeket;</w:t>
      </w:r>
    </w:p>
    <w:p w14:paraId="0DC28E6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beazonosítja a célzott információt az életkorának megfelelő szituációkhoz kapcsolódó rövid, egyszerű, a nyelvtanításhoz készült, illetve eredeti szövegben;</w:t>
      </w:r>
    </w:p>
    <w:p w14:paraId="7BDDD78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megérti az egyszerű, rövid, írásos, akár autentikus, ismert témákhoz kapcsolódó, vizuális eszközökkel segített rövid kijelentéseket, kérdéseket;</w:t>
      </w:r>
    </w:p>
    <w:p w14:paraId="08A2A5F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beazonosítja az életkorának megfelelő szituációkhoz kapcsolódó, rövid, egyszerű, a nyelvtanításhoz készült, illetve eredeti írott szövegben a tanult nyelvi elemeket;  </w:t>
      </w:r>
    </w:p>
    <w:p w14:paraId="62C5F707"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a tanórán begyakorolt, nagyon egyszerű, egyértelmű kommunikációs helyzetekben a megtanult, állandósult beszédfordulatok alkalmazásával kérdez vagy reagál, mondanivalóját segítséggel vagy nonverbális eszközökkel kifejezi;</w:t>
      </w:r>
    </w:p>
    <w:p w14:paraId="5FA2C2E0"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14:paraId="021AE47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felismeri a tanult nyelvi elemeket életkorának megfelelő digitális tartalmakban, digitális csatornákon olvasott vagy hallott nagyon egyszerű szövegekben is;</w:t>
      </w:r>
    </w:p>
    <w:p w14:paraId="5CBB81F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megismeri az angol nyelv alapvető helyesírási szabályait (betűk és hangtan).</w:t>
      </w:r>
    </w:p>
    <w:p w14:paraId="2074FD28" w14:textId="77777777" w:rsidR="0033311F" w:rsidRPr="003D2A76" w:rsidRDefault="0033311F" w:rsidP="0033311F">
      <w:pPr>
        <w:jc w:val="both"/>
        <w:rPr>
          <w:rFonts w:eastAsia="Malgun Gothic"/>
        </w:rPr>
      </w:pPr>
      <w:r w:rsidRPr="003D2A76">
        <w:lastRenderedPageBreak/>
        <w:t>A kerettantervek a kötelező tartalmat témakörökön keresztül közelítik meg, melyek közül a személyes és a környezeti téma a valós nyelvhasználathoz kapcsolódik, a továbbiak pedig többnyire az iskolai, nyelvórai és iskolán kívül történő nyelvtanulási tevékenységeket jelölik. Az egyes témaköröknél megtalálhatóak a részletes tanulási eredmények, a fejlesztési feladatok, illetve a javasolt tevékenységek.</w:t>
      </w:r>
      <w:r w:rsidRPr="003D2A76">
        <w:rPr>
          <w:rFonts w:eastAsia="Malgun Gothic"/>
        </w:rPr>
        <w:t xml:space="preserve"> A kerettanterv, ugyanis, minden egyes témakörhöz javasol tevékenységi formákat,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 Az itt javasolt tevékenységi formák csak gondolatébresztő példák, és ellentétben a szókincs és a nyelvi struktúrák, funkciók meghatározásával nem kötelező érvényűek.</w:t>
      </w:r>
    </w:p>
    <w:p w14:paraId="4320A2A6" w14:textId="77777777" w:rsidR="0033311F" w:rsidRPr="003D2A76" w:rsidRDefault="0033311F" w:rsidP="0033311F">
      <w:pPr>
        <w:pStyle w:val="NormalWeb"/>
        <w:spacing w:before="120" w:after="120" w:line="276" w:lineRule="auto"/>
        <w:jc w:val="both"/>
        <w:rPr>
          <w:rFonts w:eastAsiaTheme="minorHAnsi"/>
          <w:sz w:val="24"/>
          <w:szCs w:val="24"/>
          <w:lang w:eastAsia="en-US"/>
        </w:rPr>
      </w:pPr>
      <w:r w:rsidRPr="003D2A76">
        <w:rPr>
          <w:rFonts w:eastAsiaTheme="minorHAnsi"/>
          <w:sz w:val="24"/>
          <w:szCs w:val="24"/>
          <w:lang w:eastAsia="en-US"/>
        </w:rPr>
        <w:t>A témakörök mellett az évfolyamra kötelező nyelvi funkciók és nyelvi elemek, struktúrák kerültek megfogalmazásra, melyek a következők:</w:t>
      </w:r>
    </w:p>
    <w:p w14:paraId="560CA035" w14:textId="77777777" w:rsidR="0033311F" w:rsidRPr="003D2A76" w:rsidRDefault="0033311F" w:rsidP="0033311F">
      <w:r w:rsidRPr="003D2A76">
        <w:t>Nyelvi funkciók a 4. évfolyamra (a zárójelben olvasható angol nyelvű kifejezések példák):</w:t>
      </w:r>
    </w:p>
    <w:p w14:paraId="3D6AEC4B"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köszönési formák (üdvözlés és elköszönés) értelmezése és kifejezése (Hello. Hi. Good morning. Good afternoon. Good evening. Good night! Goodbye. Bye-bye! See you.)</w:t>
      </w:r>
    </w:p>
    <w:p w14:paraId="49F7C75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köszönet kifejezése (Thanks (a lot). Thank you.)</w:t>
      </w:r>
    </w:p>
    <w:p w14:paraId="41A678F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köszönetre történő reakció megfogalmazása (You’re welcome. No problem.)</w:t>
      </w:r>
    </w:p>
    <w:p w14:paraId="2A7B9651"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bemutatkozás megfogalmazása (My name is … I’m …. Nice to meet you.)</w:t>
      </w:r>
    </w:p>
    <w:p w14:paraId="62425B3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személyre vonatkozó információkérés, információadás (What’s your name? How old are you? I’m 9.) </w:t>
      </w:r>
    </w:p>
    <w:p w14:paraId="26B168B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hogylét iránti érdeklődés (How are you?)</w:t>
      </w:r>
    </w:p>
    <w:p w14:paraId="7F0B800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hogylét iránti érdeklődésre történő reakció kifejezése (I’m fine, thanks. I’m OK.)</w:t>
      </w:r>
    </w:p>
    <w:p w14:paraId="773CAD24"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bocsánatkérés értelmezése és annak kifejezése (I am sorry.)</w:t>
      </w:r>
    </w:p>
    <w:p w14:paraId="6DCB3B4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bocsánatkérésre történő reakció megfogalmazása (That’s OK. No problem.)</w:t>
      </w:r>
    </w:p>
    <w:p w14:paraId="28AE2714"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jókívánságok kifejezése (Happy birthday! Good luck! Have a nice day/weekend.)</w:t>
      </w:r>
    </w:p>
    <w:p w14:paraId="3C1DEFB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főbb ünnepekhez kapcsolódó szófordulatok (Merry Christmas! Happy New Year! Trick or treat.)</w:t>
      </w:r>
    </w:p>
    <w:p w14:paraId="638274A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véleménykérés és arra reagálás (Do you agree? Yes. No. Are you OK? Yes. No.)</w:t>
      </w:r>
    </w:p>
    <w:p w14:paraId="1EC232D1"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tetszés, illetve nem tetszés kifejezése (Do you like …? Yes, I do. No, I don’t.)</w:t>
      </w:r>
    </w:p>
    <w:p w14:paraId="1B2430F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dolgok, személyek megnevezése, rövid/egyszerű jellemzése (What is this? What is it like? It’s a/an…/ It’s big. It’s long and comfortable.)</w:t>
      </w:r>
    </w:p>
    <w:p w14:paraId="5677B15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igenlő vagy nemleges válasz kifejezése (Yes. No.)</w:t>
      </w:r>
    </w:p>
    <w:p w14:paraId="48DC7F73"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tudás, illetve nem tudás kifejezése (I know. Where is she? I don’t know.)</w:t>
      </w:r>
    </w:p>
    <w:p w14:paraId="4E1234DF" w14:textId="77777777" w:rsidR="0033311F" w:rsidRPr="003D2A76" w:rsidRDefault="0033311F" w:rsidP="0033311F">
      <w:pPr>
        <w:pStyle w:val="ListParagraph"/>
        <w:ind w:left="927"/>
        <w:rPr>
          <w:rFonts w:ascii="Times New Roman" w:eastAsia="Malgun Gothic" w:hAnsi="Times New Roman" w:cs="Times New Roman"/>
          <w:iCs/>
          <w:sz w:val="24"/>
          <w:szCs w:val="24"/>
        </w:rPr>
      </w:pPr>
      <w:r w:rsidRPr="003D2A76">
        <w:rPr>
          <w:rFonts w:ascii="Times New Roman" w:hAnsi="Times New Roman" w:cs="Times New Roman"/>
          <w:sz w:val="24"/>
          <w:szCs w:val="24"/>
        </w:rPr>
        <w:t xml:space="preserve">nem értés megfogalmazása </w:t>
      </w:r>
      <w:r w:rsidRPr="003D2A76">
        <w:rPr>
          <w:rFonts w:ascii="Times New Roman" w:eastAsia="Malgun Gothic" w:hAnsi="Times New Roman" w:cs="Times New Roman"/>
          <w:iCs/>
          <w:sz w:val="24"/>
          <w:szCs w:val="24"/>
        </w:rPr>
        <w:t>(Sorry, I don’t understand</w:t>
      </w:r>
      <w:r w:rsidRPr="003D2A76">
        <w:rPr>
          <w:rFonts w:ascii="Times New Roman" w:hAnsi="Times New Roman" w:cs="Times New Roman"/>
          <w:sz w:val="24"/>
          <w:szCs w:val="24"/>
        </w:rPr>
        <w:t>.)</w:t>
      </w:r>
    </w:p>
    <w:p w14:paraId="2B831D8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visszakérdezés kifejezése nem értés esetén (Sorry, I don’t understand. Pardon?)</w:t>
      </w:r>
    </w:p>
    <w:p w14:paraId="6010F865"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alapvető érzések kifejezése (I’m happy. I’m cold. I’m hungry.)</w:t>
      </w:r>
    </w:p>
    <w:p w14:paraId="06161C8D"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utasítások értelmezése és azokra történő reakció kifejezése (Come here. Read the text.) </w:t>
      </w:r>
    </w:p>
    <w:p w14:paraId="1952093E" w14:textId="0ECD4DF3"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kívánság kifejezése (I would like to </w:t>
      </w:r>
      <w:r w:rsidR="001E504F">
        <w:rPr>
          <w:rFonts w:ascii="Times New Roman" w:hAnsi="Times New Roman" w:cs="Times New Roman"/>
          <w:sz w:val="24"/>
          <w:szCs w:val="24"/>
        </w:rPr>
        <w:t>…</w:t>
      </w:r>
      <w:r w:rsidRPr="003D2A76">
        <w:rPr>
          <w:rFonts w:ascii="Times New Roman" w:hAnsi="Times New Roman" w:cs="Times New Roman"/>
          <w:sz w:val="24"/>
          <w:szCs w:val="24"/>
        </w:rPr>
        <w:t>)</w:t>
      </w:r>
    </w:p>
    <w:p w14:paraId="7B3955F4"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kérés és arra történő reakció kifejezése (Can you give me a pen? Yes. Sorry, I can’t.)</w:t>
      </w:r>
    </w:p>
    <w:p w14:paraId="61A367F3" w14:textId="6A681B23"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kínálás, illetve javaslat és arra történő reakció kifejezése (Would you like a </w:t>
      </w:r>
      <w:r w:rsidR="001E504F">
        <w:rPr>
          <w:rFonts w:ascii="Times New Roman" w:hAnsi="Times New Roman" w:cs="Times New Roman"/>
          <w:sz w:val="24"/>
          <w:szCs w:val="24"/>
        </w:rPr>
        <w:t>…</w:t>
      </w:r>
      <w:r w:rsidRPr="003D2A76">
        <w:rPr>
          <w:rFonts w:ascii="Times New Roman" w:hAnsi="Times New Roman" w:cs="Times New Roman"/>
          <w:sz w:val="24"/>
          <w:szCs w:val="24"/>
        </w:rPr>
        <w:t>? Yes, please. No, thanks. I would like …)</w:t>
      </w:r>
    </w:p>
    <w:p w14:paraId="54D7CE4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lastRenderedPageBreak/>
        <w:t>meghívás és arra történő reakció kifejezése (Can you come to my party? Yes, thanks. Sorry, I can’t.)</w:t>
      </w:r>
    </w:p>
    <w:p w14:paraId="7611ADC5"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javaslat és arra reagálás (Let’s go to the cinema tonight. Good idea.)</w:t>
      </w:r>
    </w:p>
    <w:p w14:paraId="1F4443F2" w14:textId="77777777" w:rsidR="0016561A" w:rsidRDefault="0016561A" w:rsidP="0033311F"/>
    <w:p w14:paraId="18EF6B9D" w14:textId="77777777" w:rsidR="0016561A" w:rsidRDefault="0016561A" w:rsidP="0033311F"/>
    <w:p w14:paraId="34003190" w14:textId="77777777" w:rsidR="0033311F" w:rsidRPr="003D2A76" w:rsidRDefault="0033311F" w:rsidP="0033311F">
      <w:r w:rsidRPr="003D2A76">
        <w:t>Nyelvi elemek, struktúrák a 4. évfolyamra (a zárójelben olvasható angol nyelvű kifejezések példák):</w:t>
      </w:r>
    </w:p>
    <w:p w14:paraId="067A3EC0" w14:textId="2F8BE641"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a létezés kifejezése jelen időben: ’to be’ létige (I’m </w:t>
      </w:r>
      <w:r w:rsidR="001E504F">
        <w:rPr>
          <w:rFonts w:ascii="Times New Roman" w:hAnsi="Times New Roman" w:cs="Times New Roman"/>
          <w:sz w:val="24"/>
          <w:szCs w:val="24"/>
        </w:rPr>
        <w:t>…</w:t>
      </w:r>
      <w:r w:rsidRPr="003D2A76">
        <w:rPr>
          <w:rFonts w:ascii="Times New Roman" w:hAnsi="Times New Roman" w:cs="Times New Roman"/>
          <w:sz w:val="24"/>
          <w:szCs w:val="24"/>
        </w:rPr>
        <w:t>, I’m not …, Are you …? Is he …?)</w:t>
      </w:r>
    </w:p>
    <w:p w14:paraId="1AC612A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a cselekvés, történés, létezés kifejezése jelen időben: Present Simple (I eat bread for breakfast. I don’t like cheese.) </w:t>
      </w:r>
    </w:p>
    <w:p w14:paraId="3BC5A43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birtoklás kifejezése jelen időben: ’to have’ ige (I have/haven’t got … She has/hasn’t  got … Have you got …? Has she got …?)</w:t>
      </w:r>
    </w:p>
    <w:p w14:paraId="283AE51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felszólító mód: (Come here., Don’t shout.)</w:t>
      </w:r>
    </w:p>
    <w:p w14:paraId="7673AC3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birtoklás: birtokos névmások, birtoklás kifejezése (My, your, his/her/its, our, their, Joe’s brother…)</w:t>
      </w:r>
    </w:p>
    <w:p w14:paraId="4EA3E79E"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mennyiségi viszonyok: egyes és többes számú főnevek (dog, dogs, child, children)</w:t>
      </w:r>
    </w:p>
    <w:p w14:paraId="00F9869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mennyiségi viszonyok: számok (one, two, …hundred), sorszámok (first, second, third)</w:t>
      </w:r>
    </w:p>
    <w:p w14:paraId="7FAE3CA7"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térbeli viszonyok: prepozíciók, határozószók (There is/are…, in, on, under)</w:t>
      </w:r>
    </w:p>
    <w:p w14:paraId="5A59CA07"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időbeli viszonyok: napok, időpont megadása (on Monday, at 4 o’ clock)</w:t>
      </w:r>
    </w:p>
    <w:p w14:paraId="41A8618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modalitás: a ’can’ segédige (I can/can’t swim.)</w:t>
      </w:r>
    </w:p>
    <w:p w14:paraId="73B37DD1"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szövegkohéziós eszközök: egyszerű kötőszavak és személyes névmások (and, but, I, my, me mine)</w:t>
      </w:r>
    </w:p>
    <w:p w14:paraId="47EEB715" w14:textId="77777777" w:rsidR="001C1C93" w:rsidRPr="003D2A76" w:rsidRDefault="001C1C93" w:rsidP="0033311F">
      <w:pPr>
        <w:rPr>
          <w:rStyle w:val="Emphasis"/>
        </w:rPr>
      </w:pPr>
    </w:p>
    <w:p w14:paraId="2BF279B8" w14:textId="77777777" w:rsidR="00B15562" w:rsidRPr="003D2A76" w:rsidRDefault="00B15562" w:rsidP="001C1C93">
      <w:pPr>
        <w:jc w:val="center"/>
        <w:rPr>
          <w:rStyle w:val="Emphasis"/>
          <w:sz w:val="28"/>
          <w:szCs w:val="28"/>
        </w:rPr>
      </w:pPr>
    </w:p>
    <w:p w14:paraId="10346090" w14:textId="77777777" w:rsidR="0033311F" w:rsidRPr="003D2A76" w:rsidRDefault="001C1C93" w:rsidP="001C1C93">
      <w:pPr>
        <w:jc w:val="center"/>
        <w:rPr>
          <w:rStyle w:val="Emphasis"/>
          <w:sz w:val="28"/>
          <w:szCs w:val="28"/>
        </w:rPr>
      </w:pPr>
      <w:r w:rsidRPr="003D2A76">
        <w:rPr>
          <w:rStyle w:val="Emphasis"/>
          <w:sz w:val="28"/>
          <w:szCs w:val="28"/>
        </w:rPr>
        <w:t>A témakörök áttekintő táblázata</w:t>
      </w:r>
      <w:r w:rsidR="0016561A">
        <w:rPr>
          <w:rStyle w:val="Emphasis"/>
          <w:sz w:val="28"/>
          <w:szCs w:val="28"/>
        </w:rPr>
        <w:t xml:space="preserve"> javasolt óraszámokkal</w:t>
      </w:r>
    </w:p>
    <w:p w14:paraId="44692A30" w14:textId="77777777" w:rsidR="001C1C93" w:rsidRPr="003D2A76" w:rsidRDefault="001C1C93" w:rsidP="0033311F">
      <w:pPr>
        <w:rPr>
          <w:rStyle w:val="Emphasis"/>
          <w:sz w:val="28"/>
          <w:szCs w:val="28"/>
        </w:rPr>
      </w:pPr>
    </w:p>
    <w:tbl>
      <w:tblPr>
        <w:tblStyle w:val="TableGrid"/>
        <w:tblW w:w="0" w:type="auto"/>
        <w:tblLook w:val="04A0" w:firstRow="1" w:lastRow="0" w:firstColumn="1" w:lastColumn="0" w:noHBand="0" w:noVBand="1"/>
      </w:tblPr>
      <w:tblGrid>
        <w:gridCol w:w="6232"/>
        <w:gridCol w:w="1985"/>
      </w:tblGrid>
      <w:tr w:rsidR="001E504F" w:rsidRPr="003D2A76" w14:paraId="0058D90A" w14:textId="77777777" w:rsidTr="001E504F">
        <w:tc>
          <w:tcPr>
            <w:tcW w:w="6232" w:type="dxa"/>
          </w:tcPr>
          <w:p w14:paraId="11843DEB" w14:textId="77777777" w:rsidR="001E504F" w:rsidRPr="003D2A76" w:rsidRDefault="001E504F" w:rsidP="00EC6D14">
            <w:pPr>
              <w:rPr>
                <w:rFonts w:cs="Times New Roman"/>
                <w:b/>
              </w:rPr>
            </w:pPr>
            <w:bookmarkStart w:id="1" w:name="_Hlk40691158"/>
            <w:r w:rsidRPr="003D2A76">
              <w:rPr>
                <w:rFonts w:cs="Times New Roman"/>
                <w:b/>
              </w:rPr>
              <w:t>Témakör neve</w:t>
            </w:r>
          </w:p>
        </w:tc>
        <w:tc>
          <w:tcPr>
            <w:tcW w:w="1985" w:type="dxa"/>
          </w:tcPr>
          <w:p w14:paraId="2DD5663E" w14:textId="5B98FC2C" w:rsidR="001E504F" w:rsidRPr="003D2A76" w:rsidRDefault="001E504F" w:rsidP="00EC6D14">
            <w:pPr>
              <w:jc w:val="center"/>
              <w:rPr>
                <w:b/>
              </w:rPr>
            </w:pPr>
            <w:r w:rsidRPr="003D2A76">
              <w:rPr>
                <w:rFonts w:cs="Times New Roman"/>
                <w:b/>
              </w:rPr>
              <w:t>Javasolt óraszám</w:t>
            </w:r>
          </w:p>
        </w:tc>
      </w:tr>
      <w:tr w:rsidR="001E504F" w:rsidRPr="003D2A76" w14:paraId="50F61E4D" w14:textId="77777777" w:rsidTr="001E504F">
        <w:tc>
          <w:tcPr>
            <w:tcW w:w="6232" w:type="dxa"/>
          </w:tcPr>
          <w:p w14:paraId="6B8AFC6B" w14:textId="77777777" w:rsidR="001E504F" w:rsidRPr="003D2A76" w:rsidRDefault="001E504F" w:rsidP="003E128C">
            <w:pPr>
              <w:rPr>
                <w:rFonts w:cs="Times New Roman"/>
                <w:b/>
              </w:rPr>
            </w:pPr>
            <w:r w:rsidRPr="003D2A76">
              <w:rPr>
                <w:rStyle w:val="Strong"/>
                <w:rFonts w:ascii="Times New Roman" w:hAnsi="Times New Roman" w:cs="Times New Roman"/>
                <w:b w:val="0"/>
              </w:rPr>
              <w:t>Személyes témák és közvetlen környezeti szituációk</w:t>
            </w:r>
          </w:p>
        </w:tc>
        <w:tc>
          <w:tcPr>
            <w:tcW w:w="1985" w:type="dxa"/>
          </w:tcPr>
          <w:p w14:paraId="5D7015EE" w14:textId="394D8752" w:rsidR="001E504F" w:rsidRPr="003D2A76" w:rsidRDefault="001E504F" w:rsidP="00EC6D14">
            <w:pPr>
              <w:jc w:val="center"/>
            </w:pPr>
            <w:r>
              <w:t>30</w:t>
            </w:r>
          </w:p>
        </w:tc>
      </w:tr>
      <w:tr w:rsidR="001E504F" w:rsidRPr="003D2A76" w14:paraId="00FA6875" w14:textId="77777777" w:rsidTr="001E504F">
        <w:tc>
          <w:tcPr>
            <w:tcW w:w="6232" w:type="dxa"/>
          </w:tcPr>
          <w:p w14:paraId="0CF54BB0" w14:textId="7CB3A93B" w:rsidR="001E504F" w:rsidRPr="003D2A76" w:rsidRDefault="001E504F" w:rsidP="003E128C">
            <w:pPr>
              <w:ind w:left="1066" w:hanging="1066"/>
              <w:rPr>
                <w:rFonts w:cs="Times New Roman"/>
                <w:b/>
              </w:rPr>
            </w:pPr>
            <w:r w:rsidRPr="003D2A76">
              <w:rPr>
                <w:rStyle w:val="Strong"/>
                <w:rFonts w:ascii="Times New Roman" w:hAnsi="Times New Roman" w:cs="Times New Roman"/>
                <w:b w:val="0"/>
              </w:rPr>
              <w:t>Osztálytermi nyelvhasználat</w:t>
            </w:r>
          </w:p>
        </w:tc>
        <w:tc>
          <w:tcPr>
            <w:tcW w:w="1985" w:type="dxa"/>
          </w:tcPr>
          <w:p w14:paraId="7ACB5EDC" w14:textId="1EACEE93" w:rsidR="001E504F" w:rsidRPr="003D2A76" w:rsidRDefault="001E504F" w:rsidP="00EC6D14">
            <w:pPr>
              <w:jc w:val="center"/>
            </w:pPr>
            <w:r>
              <w:t>15</w:t>
            </w:r>
          </w:p>
        </w:tc>
      </w:tr>
      <w:tr w:rsidR="001E504F" w:rsidRPr="003D2A76" w14:paraId="0C029EBC" w14:textId="77777777" w:rsidTr="001E504F">
        <w:tc>
          <w:tcPr>
            <w:tcW w:w="6232" w:type="dxa"/>
          </w:tcPr>
          <w:p w14:paraId="218601BC" w14:textId="77777777" w:rsidR="001E504F" w:rsidRPr="003D2A76" w:rsidRDefault="001E504F" w:rsidP="003E128C">
            <w:pPr>
              <w:ind w:left="1066" w:hanging="1066"/>
              <w:rPr>
                <w:rFonts w:cs="Times New Roman"/>
                <w:b/>
              </w:rPr>
            </w:pPr>
            <w:r w:rsidRPr="003D2A76">
              <w:rPr>
                <w:rStyle w:val="Strong"/>
                <w:rFonts w:ascii="Times New Roman" w:hAnsi="Times New Roman" w:cs="Times New Roman"/>
                <w:b w:val="0"/>
              </w:rPr>
              <w:t xml:space="preserve">Kereszttantervi témák és szituációk </w:t>
            </w:r>
          </w:p>
        </w:tc>
        <w:tc>
          <w:tcPr>
            <w:tcW w:w="1985" w:type="dxa"/>
          </w:tcPr>
          <w:p w14:paraId="7D6E05F4" w14:textId="7149C064" w:rsidR="001E504F" w:rsidRPr="003D2A76" w:rsidRDefault="001E504F" w:rsidP="00EC6D14">
            <w:pPr>
              <w:jc w:val="center"/>
            </w:pPr>
            <w:r>
              <w:t>12</w:t>
            </w:r>
          </w:p>
        </w:tc>
      </w:tr>
      <w:tr w:rsidR="001E504F" w:rsidRPr="003D2A76" w14:paraId="7F3A3857" w14:textId="77777777" w:rsidTr="001E504F">
        <w:tc>
          <w:tcPr>
            <w:tcW w:w="6232" w:type="dxa"/>
          </w:tcPr>
          <w:p w14:paraId="5B903D91" w14:textId="77777777" w:rsidR="001E504F" w:rsidRPr="003D2A76" w:rsidRDefault="001E504F" w:rsidP="003E128C">
            <w:pPr>
              <w:rPr>
                <w:rFonts w:cs="Times New Roman"/>
                <w:b/>
              </w:rPr>
            </w:pPr>
            <w:r w:rsidRPr="003D2A76">
              <w:rPr>
                <w:rStyle w:val="Strong"/>
                <w:rFonts w:ascii="Times New Roman" w:hAnsi="Times New Roman" w:cs="Times New Roman"/>
                <w:b w:val="0"/>
              </w:rPr>
              <w:t xml:space="preserve">Célnyelvi vonatkozások </w:t>
            </w:r>
          </w:p>
        </w:tc>
        <w:tc>
          <w:tcPr>
            <w:tcW w:w="1985" w:type="dxa"/>
          </w:tcPr>
          <w:p w14:paraId="4975F836" w14:textId="4C036905" w:rsidR="001E504F" w:rsidRPr="003D2A76" w:rsidRDefault="001E504F" w:rsidP="00EC6D14">
            <w:pPr>
              <w:jc w:val="center"/>
            </w:pPr>
            <w:r>
              <w:t>8</w:t>
            </w:r>
          </w:p>
        </w:tc>
      </w:tr>
      <w:tr w:rsidR="001E504F" w:rsidRPr="003D2A76" w14:paraId="11A95F1B" w14:textId="77777777" w:rsidTr="001E504F">
        <w:tc>
          <w:tcPr>
            <w:tcW w:w="6232" w:type="dxa"/>
          </w:tcPr>
          <w:p w14:paraId="77906A32" w14:textId="77777777" w:rsidR="001E504F" w:rsidRPr="003D2A76" w:rsidRDefault="001E504F" w:rsidP="003E128C">
            <w:pPr>
              <w:rPr>
                <w:rFonts w:cs="Times New Roman"/>
                <w:b/>
              </w:rPr>
            </w:pPr>
            <w:r w:rsidRPr="003D2A76">
              <w:rPr>
                <w:rStyle w:val="Strong"/>
                <w:rFonts w:ascii="Times New Roman" w:hAnsi="Times New Roman" w:cs="Times New Roman"/>
                <w:b w:val="0"/>
              </w:rPr>
              <w:t>Interkulturális, országismereti témák</w:t>
            </w:r>
          </w:p>
        </w:tc>
        <w:tc>
          <w:tcPr>
            <w:tcW w:w="1985" w:type="dxa"/>
          </w:tcPr>
          <w:p w14:paraId="5A4ED51D" w14:textId="3566B470" w:rsidR="001E504F" w:rsidRPr="003D2A76" w:rsidRDefault="001E504F" w:rsidP="00EC6D14">
            <w:pPr>
              <w:jc w:val="center"/>
            </w:pPr>
            <w:r>
              <w:t>9</w:t>
            </w:r>
          </w:p>
        </w:tc>
      </w:tr>
      <w:tr w:rsidR="001E504F" w:rsidRPr="003D2A76" w14:paraId="447D5CA0" w14:textId="77777777" w:rsidTr="001E504F">
        <w:tc>
          <w:tcPr>
            <w:tcW w:w="6232" w:type="dxa"/>
          </w:tcPr>
          <w:p w14:paraId="29B23D31" w14:textId="77777777" w:rsidR="001E504F" w:rsidRPr="003D2A76" w:rsidRDefault="001E504F" w:rsidP="003E128C">
            <w:pPr>
              <w:rPr>
                <w:rFonts w:cs="Times New Roman"/>
                <w:b/>
              </w:rPr>
            </w:pPr>
            <w:r w:rsidRPr="003D2A76">
              <w:rPr>
                <w:rStyle w:val="Strong"/>
                <w:rFonts w:ascii="Times New Roman" w:hAnsi="Times New Roman" w:cs="Times New Roman"/>
                <w:b w:val="0"/>
              </w:rPr>
              <w:t>Játékos tanulás</w:t>
            </w:r>
          </w:p>
        </w:tc>
        <w:tc>
          <w:tcPr>
            <w:tcW w:w="1985" w:type="dxa"/>
          </w:tcPr>
          <w:p w14:paraId="06AFBBBD" w14:textId="68752F55" w:rsidR="001E504F" w:rsidRPr="003D2A76" w:rsidRDefault="001E504F" w:rsidP="00EC6D14">
            <w:pPr>
              <w:jc w:val="center"/>
            </w:pPr>
            <w:r>
              <w:t>15</w:t>
            </w:r>
          </w:p>
        </w:tc>
      </w:tr>
      <w:tr w:rsidR="001E504F" w:rsidRPr="003D2A76" w14:paraId="3B8528F3" w14:textId="77777777" w:rsidTr="001E504F">
        <w:tc>
          <w:tcPr>
            <w:tcW w:w="6232" w:type="dxa"/>
          </w:tcPr>
          <w:p w14:paraId="1857413E" w14:textId="77777777" w:rsidR="001E504F" w:rsidRPr="003D2A76" w:rsidRDefault="001E504F" w:rsidP="003E128C">
            <w:pPr>
              <w:rPr>
                <w:rFonts w:cs="Times New Roman"/>
                <w:b/>
              </w:rPr>
            </w:pPr>
            <w:r w:rsidRPr="003D2A76">
              <w:rPr>
                <w:rStyle w:val="Strong"/>
                <w:rFonts w:ascii="Times New Roman" w:hAnsi="Times New Roman" w:cs="Times New Roman"/>
                <w:b w:val="0"/>
              </w:rPr>
              <w:t>Szórakozás</w:t>
            </w:r>
          </w:p>
        </w:tc>
        <w:tc>
          <w:tcPr>
            <w:tcW w:w="1985" w:type="dxa"/>
          </w:tcPr>
          <w:p w14:paraId="0F622E5C" w14:textId="72A5BE3F" w:rsidR="001E504F" w:rsidRPr="003D2A76" w:rsidRDefault="001E504F" w:rsidP="00EC6D14">
            <w:pPr>
              <w:jc w:val="center"/>
            </w:pPr>
            <w:r>
              <w:t>9</w:t>
            </w:r>
          </w:p>
        </w:tc>
      </w:tr>
      <w:tr w:rsidR="001E504F" w:rsidRPr="003D2A76" w14:paraId="78C80214" w14:textId="77777777" w:rsidTr="001E504F">
        <w:tc>
          <w:tcPr>
            <w:tcW w:w="6232" w:type="dxa"/>
          </w:tcPr>
          <w:p w14:paraId="7E80C6DE" w14:textId="77777777" w:rsidR="001E504F" w:rsidRPr="003D2A76" w:rsidRDefault="001E504F" w:rsidP="003E128C">
            <w:pPr>
              <w:rPr>
                <w:rFonts w:cs="Times New Roman"/>
                <w:b/>
              </w:rPr>
            </w:pPr>
            <w:r w:rsidRPr="003D2A76">
              <w:rPr>
                <w:rStyle w:val="Strong"/>
                <w:rFonts w:ascii="Times New Roman" w:hAnsi="Times New Roman" w:cs="Times New Roman"/>
                <w:b w:val="0"/>
              </w:rPr>
              <w:t xml:space="preserve">Ismeretszerzés, tudásmegosztás </w:t>
            </w:r>
          </w:p>
        </w:tc>
        <w:tc>
          <w:tcPr>
            <w:tcW w:w="1985" w:type="dxa"/>
          </w:tcPr>
          <w:p w14:paraId="448D2FDD" w14:textId="67D8FC62" w:rsidR="001E504F" w:rsidRPr="003D2A76" w:rsidRDefault="001E504F" w:rsidP="00EC6D14">
            <w:pPr>
              <w:jc w:val="center"/>
            </w:pPr>
            <w:r>
              <w:t>4</w:t>
            </w:r>
          </w:p>
        </w:tc>
      </w:tr>
      <w:tr w:rsidR="001E504F" w:rsidRPr="003D2A76" w14:paraId="1EF26912" w14:textId="77777777" w:rsidTr="001E504F">
        <w:tc>
          <w:tcPr>
            <w:tcW w:w="6232" w:type="dxa"/>
          </w:tcPr>
          <w:p w14:paraId="2C04B9FE" w14:textId="77777777" w:rsidR="001E504F" w:rsidRPr="003D2A76" w:rsidRDefault="001E504F" w:rsidP="00EC6D14">
            <w:pPr>
              <w:jc w:val="right"/>
              <w:rPr>
                <w:rFonts w:cs="Times New Roman"/>
                <w:b/>
              </w:rPr>
            </w:pPr>
            <w:r w:rsidRPr="003D2A76">
              <w:rPr>
                <w:rFonts w:cs="Times New Roman"/>
                <w:b/>
              </w:rPr>
              <w:t>Összes óraszám:</w:t>
            </w:r>
          </w:p>
        </w:tc>
        <w:tc>
          <w:tcPr>
            <w:tcW w:w="1985" w:type="dxa"/>
          </w:tcPr>
          <w:p w14:paraId="6E410F5D" w14:textId="0BADF66F" w:rsidR="001E504F" w:rsidRPr="003D2A76" w:rsidRDefault="001E504F" w:rsidP="00EC6D14">
            <w:pPr>
              <w:jc w:val="center"/>
              <w:rPr>
                <w:b/>
              </w:rPr>
            </w:pPr>
            <w:r>
              <w:rPr>
                <w:b/>
              </w:rPr>
              <w:t>102</w:t>
            </w:r>
          </w:p>
        </w:tc>
      </w:tr>
      <w:bookmarkEnd w:id="1"/>
    </w:tbl>
    <w:p w14:paraId="54B5A025" w14:textId="77777777" w:rsidR="0033311F" w:rsidRPr="003D2A76" w:rsidRDefault="0033311F" w:rsidP="0033311F">
      <w:pPr>
        <w:rPr>
          <w:b/>
          <w:bCs/>
        </w:rPr>
      </w:pPr>
    </w:p>
    <w:p w14:paraId="56CD85A7" w14:textId="77777777" w:rsidR="00B15562" w:rsidRPr="003D2A76" w:rsidRDefault="00B15562">
      <w:pPr>
        <w:rPr>
          <w:b/>
          <w:bCs/>
        </w:rPr>
      </w:pPr>
      <w:r w:rsidRPr="003D2A76">
        <w:rPr>
          <w:b/>
          <w:bCs/>
        </w:rPr>
        <w:br w:type="page"/>
      </w:r>
    </w:p>
    <w:p w14:paraId="258D4C2F" w14:textId="77777777" w:rsidR="006D2FEB" w:rsidRPr="003D2A76" w:rsidRDefault="001C1C93" w:rsidP="001C1C93">
      <w:pPr>
        <w:jc w:val="center"/>
        <w:rPr>
          <w:b/>
          <w:sz w:val="28"/>
          <w:szCs w:val="28"/>
        </w:rPr>
      </w:pPr>
      <w:r w:rsidRPr="003D2A76">
        <w:rPr>
          <w:b/>
          <w:sz w:val="28"/>
          <w:szCs w:val="28"/>
        </w:rPr>
        <w:lastRenderedPageBreak/>
        <w:t>Kereszttantervi kapcsolódás</w:t>
      </w:r>
    </w:p>
    <w:p w14:paraId="38B06BDC" w14:textId="77777777" w:rsidR="006D2FEB" w:rsidRPr="003D2A76"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3D2A76" w:rsidRPr="003D2A76" w14:paraId="70708731" w14:textId="77777777" w:rsidTr="0016561A">
        <w:tc>
          <w:tcPr>
            <w:tcW w:w="4248" w:type="dxa"/>
          </w:tcPr>
          <w:p w14:paraId="6326A705" w14:textId="77777777" w:rsidR="006D2FEB" w:rsidRPr="003D2A76" w:rsidRDefault="006D2FEB" w:rsidP="009733CA">
            <w:pPr>
              <w:rPr>
                <w:b/>
              </w:rPr>
            </w:pPr>
            <w:r w:rsidRPr="003D2A76">
              <w:rPr>
                <w:b/>
              </w:rPr>
              <w:t>Témakör</w:t>
            </w:r>
          </w:p>
        </w:tc>
        <w:tc>
          <w:tcPr>
            <w:tcW w:w="4819" w:type="dxa"/>
          </w:tcPr>
          <w:p w14:paraId="5CE24B53" w14:textId="77777777" w:rsidR="006D2FEB" w:rsidRPr="003D2A76" w:rsidRDefault="006D2FEB" w:rsidP="009733CA">
            <w:pPr>
              <w:rPr>
                <w:b/>
              </w:rPr>
            </w:pPr>
            <w:r w:rsidRPr="003D2A76">
              <w:rPr>
                <w:b/>
              </w:rPr>
              <w:t>Kapcsolódási pontok</w:t>
            </w:r>
          </w:p>
        </w:tc>
      </w:tr>
      <w:tr w:rsidR="003D2A76" w:rsidRPr="003D2A76" w14:paraId="58B6D2E1" w14:textId="77777777" w:rsidTr="0016561A">
        <w:tc>
          <w:tcPr>
            <w:tcW w:w="4248" w:type="dxa"/>
          </w:tcPr>
          <w:p w14:paraId="27FF4D0D" w14:textId="77777777" w:rsidR="006D2FEB" w:rsidRPr="003D2A76" w:rsidRDefault="00DF32C5" w:rsidP="009733CA">
            <w:r w:rsidRPr="003D2A76">
              <w:rPr>
                <w:rStyle w:val="Strong"/>
                <w:rFonts w:ascii="Times New Roman" w:hAnsi="Times New Roman"/>
                <w:b w:val="0"/>
              </w:rPr>
              <w:t>Személyes témák és közvetlen környezeti szituációk</w:t>
            </w:r>
          </w:p>
        </w:tc>
        <w:tc>
          <w:tcPr>
            <w:tcW w:w="4819" w:type="dxa"/>
          </w:tcPr>
          <w:p w14:paraId="083BB515" w14:textId="77777777" w:rsidR="009553F4" w:rsidRPr="003D2A76" w:rsidRDefault="009553F4" w:rsidP="009733CA">
            <w:r w:rsidRPr="003D2A76">
              <w:t>Magyar nyelv és irodalom:</w:t>
            </w:r>
          </w:p>
          <w:p w14:paraId="759E936F" w14:textId="77777777" w:rsidR="009553F4" w:rsidRPr="003D2A76" w:rsidRDefault="009553F4" w:rsidP="009733CA">
            <w:r w:rsidRPr="003D2A76">
              <w:t>a család, lakóhelyem</w:t>
            </w:r>
            <w:r w:rsidR="000232D8" w:rsidRPr="003D2A76">
              <w:t>, barátok</w:t>
            </w:r>
          </w:p>
          <w:p w14:paraId="5F8AFAFD" w14:textId="77777777" w:rsidR="000232D8" w:rsidRPr="003D2A76" w:rsidRDefault="000232D8" w:rsidP="009733CA">
            <w:r w:rsidRPr="003D2A76">
              <w:t>Etika:</w:t>
            </w:r>
          </w:p>
          <w:p w14:paraId="71CBAAE0" w14:textId="77777777" w:rsidR="000232D8" w:rsidRPr="003D2A76" w:rsidRDefault="000232D8" w:rsidP="009733CA">
            <w:r w:rsidRPr="003D2A76">
              <w:t>a család, barátság</w:t>
            </w:r>
          </w:p>
          <w:p w14:paraId="2D6753F4" w14:textId="77777777" w:rsidR="000232D8" w:rsidRPr="003D2A76" w:rsidRDefault="000232D8" w:rsidP="009733CA">
            <w:r w:rsidRPr="003D2A76">
              <w:t>Matematika:</w:t>
            </w:r>
          </w:p>
          <w:p w14:paraId="700C85CA" w14:textId="77777777" w:rsidR="000232D8" w:rsidRPr="003D2A76" w:rsidRDefault="000232D8" w:rsidP="009733CA">
            <w:r w:rsidRPr="003D2A76">
              <w:t>tőszámnevek, halmazok, a logikai érték</w:t>
            </w:r>
          </w:p>
          <w:p w14:paraId="2B758188" w14:textId="77777777" w:rsidR="006D2FEB" w:rsidRPr="003D2A76" w:rsidRDefault="006D2FEB" w:rsidP="009733CA">
            <w:r w:rsidRPr="003D2A76">
              <w:t>Környezetismeret:</w:t>
            </w:r>
          </w:p>
          <w:p w14:paraId="55F70EA7" w14:textId="77777777" w:rsidR="006D2FEB" w:rsidRPr="003D2A76" w:rsidRDefault="00543D86" w:rsidP="009733CA">
            <w:r w:rsidRPr="003D2A76">
              <w:t xml:space="preserve">a család, </w:t>
            </w:r>
            <w:r w:rsidR="006644FE" w:rsidRPr="003D2A76">
              <w:t>baráti kapcsolatok,</w:t>
            </w:r>
            <w:r w:rsidRPr="003D2A76">
              <w:t xml:space="preserve"> táplálékaink, technika, életvitel, életmód, állatok,</w:t>
            </w:r>
          </w:p>
          <w:p w14:paraId="01FA0B1E" w14:textId="77777777" w:rsidR="006644FE" w:rsidRPr="003D2A76" w:rsidRDefault="006644FE" w:rsidP="006644FE">
            <w:r w:rsidRPr="003D2A76">
              <w:t xml:space="preserve">élőlények csoportosítása </w:t>
            </w:r>
          </w:p>
          <w:p w14:paraId="70892755" w14:textId="77777777" w:rsidR="006644FE" w:rsidRPr="003D2A76" w:rsidRDefault="006644FE" w:rsidP="006644FE">
            <w:r w:rsidRPr="003D2A76">
              <w:t>lakóhelyük szerint</w:t>
            </w:r>
          </w:p>
        </w:tc>
      </w:tr>
      <w:tr w:rsidR="003D2A76" w:rsidRPr="003D2A76" w14:paraId="3827FAFA" w14:textId="77777777" w:rsidTr="0016561A">
        <w:tc>
          <w:tcPr>
            <w:tcW w:w="4248" w:type="dxa"/>
          </w:tcPr>
          <w:p w14:paraId="78C4DAFA"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Osztálytermi nyelvhasználat</w:t>
            </w:r>
          </w:p>
        </w:tc>
        <w:tc>
          <w:tcPr>
            <w:tcW w:w="4819" w:type="dxa"/>
          </w:tcPr>
          <w:p w14:paraId="33118F79" w14:textId="77777777" w:rsidR="000232D8" w:rsidRPr="003D2A76" w:rsidRDefault="000232D8" w:rsidP="00DF32C5">
            <w:r w:rsidRPr="003D2A76">
              <w:t>Magyar nyelv és irodalom:</w:t>
            </w:r>
          </w:p>
          <w:p w14:paraId="43B9E91A" w14:textId="77777777" w:rsidR="000232D8" w:rsidRPr="003D2A76" w:rsidRDefault="000232D8" w:rsidP="00DF32C5">
            <w:r w:rsidRPr="003D2A76">
              <w:t>az iskola, iskolai szabályok, iskolai nyelvi helyzetek</w:t>
            </w:r>
          </w:p>
          <w:p w14:paraId="4E30639C" w14:textId="77777777" w:rsidR="000232D8" w:rsidRPr="003D2A76" w:rsidRDefault="000232D8" w:rsidP="00DF32C5">
            <w:r w:rsidRPr="003D2A76">
              <w:t>Etika:</w:t>
            </w:r>
          </w:p>
          <w:p w14:paraId="316A375B" w14:textId="77777777" w:rsidR="000232D8" w:rsidRPr="003D2A76" w:rsidRDefault="000232D8" w:rsidP="00DF32C5">
            <w:r w:rsidRPr="003D2A76">
              <w:t>osztálytársak és barátság</w:t>
            </w:r>
          </w:p>
          <w:p w14:paraId="52DA762C" w14:textId="77777777" w:rsidR="00DF32C5" w:rsidRPr="003D2A76" w:rsidRDefault="00DF32C5" w:rsidP="00DF32C5">
            <w:r w:rsidRPr="003D2A76">
              <w:t>Környezetismeret:</w:t>
            </w:r>
          </w:p>
          <w:p w14:paraId="21F46734" w14:textId="77777777" w:rsidR="00DF32C5" w:rsidRPr="003D2A76" w:rsidRDefault="00DF32C5" w:rsidP="009733CA">
            <w:r w:rsidRPr="003D2A76">
              <w:t>iskolai közösségek</w:t>
            </w:r>
          </w:p>
        </w:tc>
      </w:tr>
      <w:tr w:rsidR="003D2A76" w:rsidRPr="003D2A76" w14:paraId="64CDDA16" w14:textId="77777777" w:rsidTr="0016561A">
        <w:tc>
          <w:tcPr>
            <w:tcW w:w="4248" w:type="dxa"/>
          </w:tcPr>
          <w:p w14:paraId="70D40E6D"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Kereszttantervi témák és szituációk</w:t>
            </w:r>
          </w:p>
        </w:tc>
        <w:tc>
          <w:tcPr>
            <w:tcW w:w="4819" w:type="dxa"/>
          </w:tcPr>
          <w:p w14:paraId="123A61FD" w14:textId="77777777" w:rsidR="00DF32C5" w:rsidRPr="003D2A76" w:rsidRDefault="00DF32C5" w:rsidP="009733CA">
            <w:r w:rsidRPr="003D2A76">
              <w:t>Bármely tantárgy témájával kapcsolatos projektfeladatok</w:t>
            </w:r>
          </w:p>
        </w:tc>
      </w:tr>
      <w:tr w:rsidR="003D2A76" w:rsidRPr="003D2A76" w14:paraId="0578F0D7" w14:textId="77777777" w:rsidTr="0016561A">
        <w:tc>
          <w:tcPr>
            <w:tcW w:w="4248" w:type="dxa"/>
          </w:tcPr>
          <w:p w14:paraId="48345A27"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Célnyelvi vonatkozások</w:t>
            </w:r>
          </w:p>
        </w:tc>
        <w:tc>
          <w:tcPr>
            <w:tcW w:w="4819" w:type="dxa"/>
          </w:tcPr>
          <w:p w14:paraId="1B73740B" w14:textId="77777777" w:rsidR="00DF32C5" w:rsidRPr="003D2A76" w:rsidRDefault="006644FE" w:rsidP="009733CA">
            <w:r w:rsidRPr="003D2A76">
              <w:t>Magyar nyelv és irodalom:</w:t>
            </w:r>
          </w:p>
          <w:p w14:paraId="373796B9" w14:textId="77777777" w:rsidR="006644FE" w:rsidRPr="003D2A76" w:rsidRDefault="006644FE" w:rsidP="009733CA">
            <w:r w:rsidRPr="003D2A76">
              <w:t>anyanyelvünk jellemzői,</w:t>
            </w:r>
          </w:p>
          <w:p w14:paraId="6A9E110B" w14:textId="77777777" w:rsidR="006644FE" w:rsidRDefault="006644FE" w:rsidP="000232D8">
            <w:r w:rsidRPr="003D2A76">
              <w:t>a magyar ábécé,</w:t>
            </w:r>
            <w:r w:rsidR="000232D8" w:rsidRPr="003D2A76">
              <w:t xml:space="preserve"> a főnév, a mellkénév, az ige, </w:t>
            </w:r>
            <w:r w:rsidRPr="003D2A76">
              <w:t>a magyar mondat,</w:t>
            </w:r>
            <w:r w:rsidR="000232D8" w:rsidRPr="003D2A76">
              <w:t xml:space="preserve"> </w:t>
            </w:r>
            <w:r w:rsidRPr="003D2A76">
              <w:t>egyszerű nyelvi szituációk</w:t>
            </w:r>
          </w:p>
          <w:p w14:paraId="4D00CB08" w14:textId="77777777" w:rsidR="005A3B2A" w:rsidRDefault="005A3B2A" w:rsidP="000232D8">
            <w:r>
              <w:t>Ének</w:t>
            </w:r>
            <w:r w:rsidR="0016561A">
              <w:t>-zene:</w:t>
            </w:r>
          </w:p>
          <w:p w14:paraId="3279CB4C" w14:textId="77777777" w:rsidR="0016561A" w:rsidRPr="003D2A76" w:rsidRDefault="0016561A" w:rsidP="000232D8">
            <w:r>
              <w:t>az ábécé</w:t>
            </w:r>
          </w:p>
        </w:tc>
      </w:tr>
      <w:tr w:rsidR="003D2A76" w:rsidRPr="003D2A76" w14:paraId="3EE0D73D" w14:textId="77777777" w:rsidTr="0016561A">
        <w:tc>
          <w:tcPr>
            <w:tcW w:w="4248" w:type="dxa"/>
          </w:tcPr>
          <w:p w14:paraId="0BBC0D80"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Interkulturális, országismereti témák</w:t>
            </w:r>
          </w:p>
        </w:tc>
        <w:tc>
          <w:tcPr>
            <w:tcW w:w="4819" w:type="dxa"/>
          </w:tcPr>
          <w:p w14:paraId="485E8D1D" w14:textId="77777777" w:rsidR="000232D8" w:rsidRPr="003D2A76" w:rsidRDefault="000232D8" w:rsidP="000232D8">
            <w:r w:rsidRPr="003D2A76">
              <w:t>Magyar nyelv és irodalom:</w:t>
            </w:r>
          </w:p>
          <w:p w14:paraId="6E58726A" w14:textId="77777777" w:rsidR="000232D8" w:rsidRPr="003D2A76" w:rsidRDefault="000232D8" w:rsidP="000232D8">
            <w:r w:rsidRPr="003D2A76">
              <w:t>a család, lakóhelyem, barátok</w:t>
            </w:r>
          </w:p>
          <w:p w14:paraId="522A4764" w14:textId="77777777" w:rsidR="000232D8" w:rsidRPr="003D2A76" w:rsidRDefault="000232D8" w:rsidP="000232D8">
            <w:r w:rsidRPr="003D2A76">
              <w:t>Etika:</w:t>
            </w:r>
          </w:p>
          <w:p w14:paraId="3B019CF9" w14:textId="77777777" w:rsidR="000232D8" w:rsidRPr="003D2A76" w:rsidRDefault="000232D8" w:rsidP="000232D8">
            <w:r w:rsidRPr="003D2A76">
              <w:t>a család, barátság</w:t>
            </w:r>
          </w:p>
          <w:p w14:paraId="47EFC789" w14:textId="77777777" w:rsidR="000232D8" w:rsidRPr="003D2A76" w:rsidRDefault="000232D8" w:rsidP="000232D8">
            <w:r w:rsidRPr="003D2A76">
              <w:t>Környezetismeret:</w:t>
            </w:r>
          </w:p>
          <w:p w14:paraId="54C6ACC2" w14:textId="77777777" w:rsidR="000232D8" w:rsidRPr="003D2A76" w:rsidRDefault="000232D8" w:rsidP="000232D8">
            <w:r w:rsidRPr="003D2A76">
              <w:t>a család, baráti kapcsolatok, táplálékaink, technika, életvitel, életmód, állatok,</w:t>
            </w:r>
          </w:p>
          <w:p w14:paraId="64DE6E15" w14:textId="77777777" w:rsidR="000232D8" w:rsidRPr="003D2A76" w:rsidRDefault="000232D8" w:rsidP="000232D8">
            <w:r w:rsidRPr="003D2A76">
              <w:t xml:space="preserve">élőlények csoportosítása </w:t>
            </w:r>
          </w:p>
          <w:p w14:paraId="44321324" w14:textId="77777777" w:rsidR="00DF32C5" w:rsidRDefault="000232D8" w:rsidP="000232D8">
            <w:r w:rsidRPr="003D2A76">
              <w:t>lakóhelyük szerint</w:t>
            </w:r>
          </w:p>
          <w:p w14:paraId="50151B0D" w14:textId="77777777" w:rsidR="0016561A" w:rsidRDefault="0016561A" w:rsidP="000232D8">
            <w:r>
              <w:t>Ének-zene:</w:t>
            </w:r>
          </w:p>
          <w:p w14:paraId="54BBACCB" w14:textId="77777777" w:rsidR="0016561A" w:rsidRPr="003D2A76" w:rsidRDefault="0016561A" w:rsidP="000232D8">
            <w:r>
              <w:t>célnyelvi gyermekdalok</w:t>
            </w:r>
          </w:p>
        </w:tc>
      </w:tr>
      <w:tr w:rsidR="003D2A76" w:rsidRPr="003D2A76" w14:paraId="0701BCC8" w14:textId="77777777" w:rsidTr="0016561A">
        <w:tc>
          <w:tcPr>
            <w:tcW w:w="4248" w:type="dxa"/>
          </w:tcPr>
          <w:p w14:paraId="52AE23CA"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Játékos tanulás</w:t>
            </w:r>
          </w:p>
        </w:tc>
        <w:tc>
          <w:tcPr>
            <w:tcW w:w="4819" w:type="dxa"/>
          </w:tcPr>
          <w:p w14:paraId="7D9FD40C" w14:textId="77777777" w:rsidR="000232D8" w:rsidRPr="003D2A76" w:rsidRDefault="000232D8" w:rsidP="000232D8">
            <w:r w:rsidRPr="003D2A76">
              <w:t>Testnevelés:</w:t>
            </w:r>
          </w:p>
          <w:p w14:paraId="7796BE20" w14:textId="77777777" w:rsidR="000232D8" w:rsidRPr="003D2A76" w:rsidRDefault="000232D8" w:rsidP="000232D8">
            <w:r w:rsidRPr="003D2A76">
              <w:t>mozgásos játékok, sportok,</w:t>
            </w:r>
          </w:p>
          <w:p w14:paraId="6D08D5DF" w14:textId="77777777" w:rsidR="00DF32C5" w:rsidRPr="003D2A76" w:rsidRDefault="000232D8" w:rsidP="000232D8">
            <w:r w:rsidRPr="003D2A76">
              <w:t>egészséges életmód</w:t>
            </w:r>
          </w:p>
        </w:tc>
      </w:tr>
      <w:tr w:rsidR="003D2A76" w:rsidRPr="003D2A76" w14:paraId="175DEF58" w14:textId="77777777" w:rsidTr="0016561A">
        <w:tc>
          <w:tcPr>
            <w:tcW w:w="4248" w:type="dxa"/>
          </w:tcPr>
          <w:p w14:paraId="68B4065E"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Szórakozás</w:t>
            </w:r>
          </w:p>
        </w:tc>
        <w:tc>
          <w:tcPr>
            <w:tcW w:w="4819" w:type="dxa"/>
          </w:tcPr>
          <w:p w14:paraId="5D652973" w14:textId="77777777" w:rsidR="00543D86" w:rsidRPr="003D2A76" w:rsidRDefault="00543D86" w:rsidP="00543D86">
            <w:r w:rsidRPr="003D2A76">
              <w:t>Testnevelés:</w:t>
            </w:r>
          </w:p>
          <w:p w14:paraId="0CF410CC" w14:textId="77777777" w:rsidR="00543D86" w:rsidRPr="003D2A76" w:rsidRDefault="00543D86" w:rsidP="00543D86">
            <w:r w:rsidRPr="003D2A76">
              <w:t>mozgásos játékok, sportok,</w:t>
            </w:r>
          </w:p>
          <w:p w14:paraId="0A352ACB" w14:textId="77777777" w:rsidR="00DF32C5" w:rsidRPr="003D2A76" w:rsidRDefault="00543D86" w:rsidP="00543D86">
            <w:r w:rsidRPr="003D2A76">
              <w:t>egészséges életmód</w:t>
            </w:r>
          </w:p>
          <w:p w14:paraId="34B76891" w14:textId="77777777" w:rsidR="00543D86" w:rsidRPr="003D2A76" w:rsidRDefault="00543D86" w:rsidP="00543D86">
            <w:r w:rsidRPr="003D2A76">
              <w:t>Környezetismeret:</w:t>
            </w:r>
          </w:p>
          <w:p w14:paraId="7B334CB4" w14:textId="77777777" w:rsidR="00543D86" w:rsidRDefault="0016561A" w:rsidP="00543D86">
            <w:r>
              <w:t>e</w:t>
            </w:r>
            <w:r w:rsidR="00543D86" w:rsidRPr="003D2A76">
              <w:t>gészségvédelem</w:t>
            </w:r>
          </w:p>
          <w:p w14:paraId="7A1280E9" w14:textId="77777777" w:rsidR="0016561A" w:rsidRDefault="0016561A" w:rsidP="00543D86">
            <w:r>
              <w:t>Ének-zene:</w:t>
            </w:r>
          </w:p>
          <w:p w14:paraId="32E85DA9" w14:textId="77777777" w:rsidR="0016561A" w:rsidRPr="003D2A76" w:rsidRDefault="0016561A" w:rsidP="00543D86">
            <w:r>
              <w:t>célnyelvi gyermekdalok</w:t>
            </w:r>
          </w:p>
        </w:tc>
      </w:tr>
      <w:tr w:rsidR="003D2A76" w:rsidRPr="003D2A76" w14:paraId="4769181E" w14:textId="77777777" w:rsidTr="0016561A">
        <w:tc>
          <w:tcPr>
            <w:tcW w:w="4248" w:type="dxa"/>
          </w:tcPr>
          <w:p w14:paraId="09B3B95F"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Ismeretszerzés, tudásmegosztás</w:t>
            </w:r>
          </w:p>
        </w:tc>
        <w:tc>
          <w:tcPr>
            <w:tcW w:w="4819" w:type="dxa"/>
          </w:tcPr>
          <w:p w14:paraId="4EDB200B" w14:textId="77777777" w:rsidR="00DF32C5" w:rsidRPr="003D2A76" w:rsidRDefault="009553F4" w:rsidP="009733CA">
            <w:r w:rsidRPr="003D2A76">
              <w:t>Bármely tantárgy témájával kapcsolatos projektfeladatok</w:t>
            </w:r>
          </w:p>
        </w:tc>
      </w:tr>
    </w:tbl>
    <w:p w14:paraId="25CF13BD" w14:textId="77777777" w:rsidR="00B15562" w:rsidRPr="003D2A76" w:rsidRDefault="00B15562">
      <w:pPr>
        <w:rPr>
          <w:b/>
          <w:sz w:val="28"/>
          <w:szCs w:val="28"/>
        </w:rPr>
      </w:pPr>
      <w:r w:rsidRPr="003D2A76">
        <w:rPr>
          <w:b/>
          <w:sz w:val="28"/>
          <w:szCs w:val="28"/>
        </w:rPr>
        <w:br w:type="page"/>
      </w:r>
    </w:p>
    <w:p w14:paraId="1434EF29" w14:textId="77777777" w:rsidR="005A3B2A" w:rsidRPr="005A3B2A" w:rsidRDefault="005A3B2A" w:rsidP="005A3B2A">
      <w:pPr>
        <w:spacing w:before="480"/>
        <w:ind w:left="1066" w:hanging="1066"/>
        <w:jc w:val="center"/>
        <w:rPr>
          <w:rStyle w:val="Heading3Char"/>
          <w:rFonts w:ascii="Times New Roman" w:hAnsi="Times New Roman" w:cs="Times New Roman"/>
          <w:b/>
          <w:color w:val="auto"/>
          <w:sz w:val="28"/>
          <w:szCs w:val="28"/>
        </w:rPr>
      </w:pPr>
      <w:r w:rsidRPr="005A3B2A">
        <w:rPr>
          <w:rStyle w:val="Heading3Char"/>
          <w:rFonts w:ascii="Times New Roman" w:hAnsi="Times New Roman" w:cs="Times New Roman"/>
          <w:b/>
          <w:color w:val="auto"/>
          <w:sz w:val="28"/>
          <w:szCs w:val="28"/>
        </w:rPr>
        <w:lastRenderedPageBreak/>
        <w:t>A Nat-ban és a kerettantervben meghatározott témák részletes kifejtése</w:t>
      </w:r>
    </w:p>
    <w:p w14:paraId="4DC7C5E5" w14:textId="77777777" w:rsidR="003D2A76" w:rsidRPr="005A3B2A" w:rsidRDefault="003D2A76" w:rsidP="003D2A76">
      <w:pPr>
        <w:spacing w:before="480"/>
        <w:ind w:left="1066" w:hanging="1066"/>
        <w:rPr>
          <w:rStyle w:val="Strong"/>
          <w:rFonts w:ascii="Times New Roman" w:hAnsi="Times New Roman"/>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Személyes témák és közvetlen környezeti szituációk</w:t>
      </w:r>
    </w:p>
    <w:p w14:paraId="03FFBF68" w14:textId="73F05948"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1E504F" w:rsidRPr="001E504F">
        <w:rPr>
          <w:b/>
          <w:bCs/>
        </w:rPr>
        <w:t>3</w:t>
      </w:r>
      <w:r w:rsidRPr="005A3B2A">
        <w:rPr>
          <w:rStyle w:val="Strong"/>
          <w:rFonts w:ascii="Times New Roman" w:hAnsi="Times New Roman"/>
        </w:rPr>
        <w:t>0 óra</w:t>
      </w:r>
    </w:p>
    <w:p w14:paraId="055EAAC3" w14:textId="77777777" w:rsidR="003D2A76" w:rsidRPr="005A3B2A" w:rsidRDefault="003D2A76" w:rsidP="003D2A76">
      <w:pPr>
        <w:pStyle w:val="Heading3"/>
        <w:spacing w:before="120"/>
        <w:rPr>
          <w:rFonts w:ascii="Times New Roman" w:hAnsi="Times New Roman" w:cs="Times New Roman"/>
          <w:smallCaps/>
          <w:color w:val="auto"/>
          <w:highlight w:val="cyan"/>
        </w:rPr>
      </w:pPr>
      <w:r w:rsidRPr="005A3B2A">
        <w:rPr>
          <w:rFonts w:ascii="Times New Roman" w:hAnsi="Times New Roman" w:cs="Times New Roman"/>
          <w:smallCaps/>
          <w:color w:val="auto"/>
        </w:rPr>
        <w:t>Fejlesztési feladatok és ismeretek</w:t>
      </w:r>
    </w:p>
    <w:p w14:paraId="1BC9B43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résztvevőkre vonatkozó szókincs ismerete célnyelven: közvetlen, szűk család, barátok</w:t>
      </w:r>
    </w:p>
    <w:p w14:paraId="241440E2"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helyszínekre vonatkozó szókincs ismerete célnyelven: az otthon, az utcám, a játszótér</w:t>
      </w:r>
    </w:p>
    <w:p w14:paraId="3809E4D6"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tárgyakra vonatkozó szókincs ismerete célnyelven: bútorok és alapvető berendezési tárgyak</w:t>
      </w:r>
    </w:p>
    <w:p w14:paraId="6E9CAB33"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eseményekre vonatkozó szókincs ismerete célnyelven: családi események, ünneplések</w:t>
      </w:r>
    </w:p>
    <w:p w14:paraId="0B60ABF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tevékenységekre vonatkozó szókincs ismerete célnyelven: játszás, étkezés, öltözködés</w:t>
      </w:r>
    </w:p>
    <w:p w14:paraId="16B277C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fogalmakra vonatkozó szókincs ismerete célnyelven: az egészséges életmód</w:t>
      </w:r>
    </w:p>
    <w:p w14:paraId="57A8EA19"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2-3 főbb ünnephez (pl. Christmas, Easter) kapcsolódó alapszintű kifejezés, állandósult szókapcsolat ismerete</w:t>
      </w:r>
    </w:p>
    <w:p w14:paraId="0629A9C3"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résztvevőkre vonatkozó szókincs ismerete célnyelven: most állatnevek (háziállatok és vadállatok), növények</w:t>
      </w:r>
    </w:p>
    <w:p w14:paraId="076247CE"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helyszínekre vonatkozó szókincs ismerete célnyelven: a természet és az élőlények</w:t>
      </w:r>
    </w:p>
    <w:p w14:paraId="60695285"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tevékenységekre vonatkozó szókincs ismerete célnyelven: „kis kedvencek” és azok tartása</w:t>
      </w:r>
    </w:p>
    <w:p w14:paraId="438FAA5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Személyes és közvetlen környezethez tartozó alapvető információk átadása egyszerű nyelvi elemekkel</w:t>
      </w:r>
    </w:p>
    <w:p w14:paraId="7987506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érzések begyakorolt állandósult nyelvi fordulatok segítségével történő átadása</w:t>
      </w:r>
    </w:p>
    <w:p w14:paraId="572570F7"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mindennapi nyelvi funkciók használata</w:t>
      </w:r>
    </w:p>
    <w:p w14:paraId="526B87E0" w14:textId="77777777" w:rsidR="003D2A76" w:rsidRPr="005A3B2A" w:rsidRDefault="003D2A76" w:rsidP="003D2A76">
      <w:pPr>
        <w:spacing w:before="120"/>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0248758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projektmunka </w:t>
      </w:r>
    </w:p>
    <w:p w14:paraId="30D20ED1"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családfa készítése saját rajzok, fényképek segítségével</w:t>
      </w:r>
    </w:p>
    <w:p w14:paraId="058F400C"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lakóhely bemutatása egyszerű térkép készítésével (alapvető címkék felhasználásával)</w:t>
      </w:r>
    </w:p>
    <w:p w14:paraId="6398C7DA"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kiskedvenc bemutatása fénykép segítségével (képességek, szokások bemutatása)</w:t>
      </w:r>
    </w:p>
    <w:p w14:paraId="7737D893"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legjobb barát/barátnő bemutatása rajz/fénykép alapján (külső-belső tulajdonságok, szokások bemutatása)</w:t>
      </w:r>
    </w:p>
    <w:p w14:paraId="347C6C33"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város tervezése helyszínek megnevezésével</w:t>
      </w:r>
    </w:p>
    <w:p w14:paraId="244FB07A" w14:textId="77777777" w:rsidR="003D2A76" w:rsidRPr="005A3B2A" w:rsidRDefault="003D2A76" w:rsidP="003D2A76">
      <w:pPr>
        <w:pStyle w:val="ListParagraph"/>
        <w:numPr>
          <w:ilvl w:val="0"/>
          <w:numId w:val="21"/>
        </w:numPr>
        <w:rPr>
          <w:rFonts w:ascii="Times New Roman" w:hAnsi="Times New Roman" w:cs="Times New Roman"/>
          <w:sz w:val="24"/>
          <w:szCs w:val="24"/>
        </w:rPr>
      </w:pPr>
      <w:r w:rsidRPr="005A3B2A">
        <w:rPr>
          <w:rFonts w:ascii="Times New Roman" w:hAnsi="Times New Roman" w:cs="Times New Roman"/>
          <w:sz w:val="24"/>
          <w:szCs w:val="24"/>
        </w:rPr>
        <w:t xml:space="preserve">társakkal készített interjú órai keretek között, vagy class survey (véleménykutatás) </w:t>
      </w:r>
    </w:p>
    <w:p w14:paraId="20320AE5"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bemutatkozás (What’s your name?): Melyik névből van a legtöbb?</w:t>
      </w:r>
    </w:p>
    <w:p w14:paraId="3AD8AD1D"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lakóhely (Do you live in a house or in a flat?): Hol lakik az osztály többsége?</w:t>
      </w:r>
    </w:p>
    <w:p w14:paraId="2575F4AC"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családtagok (Have you got any brothers or sisters?): Hány rokongyerek van az osztályban összesen?)</w:t>
      </w:r>
    </w:p>
    <w:p w14:paraId="39383ABC"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lastRenderedPageBreak/>
        <w:t>kisállatok otthon</w:t>
      </w:r>
    </w:p>
    <w:p w14:paraId="3D32066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játékos szótanulás: képes szókártyák, pantomim, memóriajáték kártyával vagy interaktív táblával</w:t>
      </w:r>
    </w:p>
    <w:p w14:paraId="432B8709"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képes szótár rajzolása (pl. szoba, benne a bútorok nevét odaírni)</w:t>
      </w:r>
    </w:p>
    <w:p w14:paraId="77E84F44"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szituációs játékok: üdvözlés, bemutatkozás, elköszönés</w:t>
      </w:r>
    </w:p>
    <w:p w14:paraId="2635CC3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közös játékos daltanulás (pl. There were 10 in a bed and the little one said: Roll over…) </w:t>
      </w:r>
    </w:p>
    <w:p w14:paraId="78E8B5E4"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plakátkészítés: állatok / növények, ünnepek, lakóhelyem, ételek, ruhadarabok</w:t>
      </w:r>
    </w:p>
    <w:p w14:paraId="1296F074"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hangutánzás: Which animal? </w:t>
      </w:r>
    </w:p>
    <w:p w14:paraId="43935919"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közvéleménykutatás: kinek milyen kisállata van? </w:t>
      </w:r>
    </w:p>
    <w:p w14:paraId="06CDEE73"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ismerkedés az angol ünnepekkel, szokásokkal film segítségével</w:t>
      </w:r>
    </w:p>
    <w:p w14:paraId="2541678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ismert mese/történet feldolgozása képekkel, képek sorba rakásával </w:t>
      </w:r>
    </w:p>
    <w:p w14:paraId="592C7C67"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Színdarab előadása csoportban: pl. egy kiválasztott főbb ünnephez </w:t>
      </w:r>
    </w:p>
    <w:p w14:paraId="1AAD72A2"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Osztálytermi nyelvhasználat</w:t>
      </w:r>
    </w:p>
    <w:p w14:paraId="0B1363F5" w14:textId="58B78A34"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Pr="005A3B2A">
        <w:rPr>
          <w:rStyle w:val="Strong"/>
          <w:rFonts w:ascii="Times New Roman" w:hAnsi="Times New Roman"/>
        </w:rPr>
        <w:t>1</w:t>
      </w:r>
      <w:r w:rsidR="001E504F">
        <w:rPr>
          <w:rStyle w:val="Strong"/>
          <w:rFonts w:ascii="Times New Roman" w:hAnsi="Times New Roman"/>
        </w:rPr>
        <w:t>5</w:t>
      </w:r>
      <w:r w:rsidRPr="005A3B2A">
        <w:rPr>
          <w:rStyle w:val="Strong"/>
          <w:rFonts w:ascii="Times New Roman" w:hAnsi="Times New Roman"/>
        </w:rPr>
        <w:t xml:space="preserve"> óra</w:t>
      </w:r>
    </w:p>
    <w:p w14:paraId="01EE5CD7"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306C4560"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résztvevőkre vonatkozó szókincs ismerete célnyelven: osztálytársak, tanárok (classmates, teachers)</w:t>
      </w:r>
    </w:p>
    <w:p w14:paraId="44AE403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helyszínekre vonatkozó szókincs ismerete célnyelven: a saját iskolám és termei</w:t>
      </w:r>
    </w:p>
    <w:p w14:paraId="6BE2E56E"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tárgyakra vonatkozó szókincs ismerete célnyelven: a tanuláshoz szükséges alapvető eszközök</w:t>
      </w:r>
    </w:p>
    <w:p w14:paraId="7A88B088"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alapvető jellemző tevékenységre vonatkozó szókincs ismerete célnyelven: tanári utasítások a különböző tevékenységekhez (writing, reading, counting, physical and creative activities ) </w:t>
      </w:r>
    </w:p>
    <w:p w14:paraId="68E9501C"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A témakörre jellemző eseményekre vonatkozó szókincs ismerete célnyelven: tantárgyak, fontosabb iskolai ünnepélyek (school subjects, major school festivals) </w:t>
      </w:r>
    </w:p>
    <w:p w14:paraId="59B3220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Részvétel tanórai játékos nyelvi tevékenységekben</w:t>
      </w:r>
    </w:p>
    <w:p w14:paraId="482C666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Begyakorolt, alapvető elemek felhasználása a nyelvi célok elérésére</w:t>
      </w:r>
    </w:p>
    <w:p w14:paraId="6A61D97B" w14:textId="77777777" w:rsidR="003D2A76" w:rsidRPr="005A3B2A" w:rsidRDefault="003D2A76" w:rsidP="003D2A76">
      <w:pPr>
        <w:pStyle w:val="ListParagraph"/>
        <w:ind w:left="924" w:hanging="357"/>
        <w:rPr>
          <w:rFonts w:ascii="Times New Roman" w:hAnsi="Times New Roman" w:cs="Times New Roman"/>
          <w:sz w:val="24"/>
          <w:szCs w:val="24"/>
        </w:rPr>
      </w:pPr>
      <w:r w:rsidRPr="005A3B2A">
        <w:rPr>
          <w:rFonts w:ascii="Times New Roman" w:hAnsi="Times New Roman" w:cs="Times New Roman"/>
          <w:sz w:val="24"/>
          <w:szCs w:val="24"/>
        </w:rPr>
        <w:t>Életkorának és nyelvi szintjének megfelelő írott és hangzó szöveg felhasználása a nyelvi tevékenységek során.</w:t>
      </w:r>
    </w:p>
    <w:p w14:paraId="46E12FE1" w14:textId="77777777" w:rsidR="003D2A76" w:rsidRPr="005A3B2A" w:rsidRDefault="003D2A76" w:rsidP="003D2A76">
      <w:pPr>
        <w:spacing w:before="120"/>
        <w:ind w:left="1066" w:hanging="1066"/>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47F6AFA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játékos szótanulás (barkóba: zsákban iskolai tárgyak): What have I got in my hand?  </w:t>
      </w:r>
    </w:p>
    <w:p w14:paraId="5DBE004C"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mondókák, dalok tanulása</w:t>
      </w:r>
    </w:p>
    <w:p w14:paraId="5D1E40E5"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projektmunka csoportban</w:t>
      </w:r>
    </w:p>
    <w:p w14:paraId="6CAC707F"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 xml:space="preserve">az ideális osztályterem tervezése berendezési tárgyak megnevezésével </w:t>
      </w:r>
    </w:p>
    <w:p w14:paraId="2E64BA24"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kedvenc tantárgy a tantárgyra jellemző rajz, kép, tárgy stb. segítségével</w:t>
      </w:r>
    </w:p>
    <w:p w14:paraId="6945B03F"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 xml:space="preserve">plakátkészítés: a saját iskola bemutatása </w:t>
      </w:r>
    </w:p>
    <w:p w14:paraId="3187516E"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plakátkészítés: az álomiskola (kép, rajz, kulcsszavak stb. segítségével)</w:t>
      </w:r>
    </w:p>
    <w:p w14:paraId="2F4BBC0F"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egyszerűbb társasjátékok célnyelven, pl. memóriajáték a képeken szereplő tárgyak, tanulási tevékenységek megnevezésével</w:t>
      </w:r>
    </w:p>
    <w:p w14:paraId="077A4FC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halk/hangos szóismétlés</w:t>
      </w:r>
    </w:p>
    <w:p w14:paraId="7A539EA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Betűzés játékosan – akasztófa</w:t>
      </w:r>
    </w:p>
    <w:p w14:paraId="74FAFF5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kiszámolós mondókák tanulása</w:t>
      </w:r>
    </w:p>
    <w:p w14:paraId="5C231C00"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lastRenderedPageBreak/>
        <w:t xml:space="preserve">csoportversenyek: pl. running dictation </w:t>
      </w:r>
    </w:p>
    <w:p w14:paraId="49F61307"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Szituációs játék: I am the teacher</w:t>
      </w:r>
    </w:p>
    <w:p w14:paraId="0044C405"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órarend készítése célnyelven</w:t>
      </w:r>
    </w:p>
    <w:p w14:paraId="6920AA70"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társakkal készített interjú/felmérés, és annak egyszerű bemutatása órai keretek között</w:t>
      </w:r>
    </w:p>
    <w:p w14:paraId="2537747D" w14:textId="77777777" w:rsidR="003D2A76" w:rsidRPr="005A3B2A" w:rsidRDefault="003D2A76" w:rsidP="003D2A76">
      <w:pPr>
        <w:pStyle w:val="ListParagraph"/>
        <w:numPr>
          <w:ilvl w:val="1"/>
          <w:numId w:val="19"/>
        </w:numPr>
        <w:rPr>
          <w:rFonts w:ascii="Times New Roman" w:hAnsi="Times New Roman" w:cs="Times New Roman"/>
          <w:sz w:val="24"/>
          <w:szCs w:val="24"/>
        </w:rPr>
      </w:pPr>
      <w:r w:rsidRPr="005A3B2A">
        <w:rPr>
          <w:rFonts w:ascii="Times New Roman" w:hAnsi="Times New Roman" w:cs="Times New Roman"/>
          <w:sz w:val="24"/>
          <w:szCs w:val="24"/>
        </w:rPr>
        <w:t>tantárgyak (pl. Do you like Maths?)</w:t>
      </w:r>
    </w:p>
    <w:p w14:paraId="5B7CB38E" w14:textId="77777777" w:rsidR="003D2A76" w:rsidRPr="005A3B2A" w:rsidRDefault="003D2A76" w:rsidP="003D2A76">
      <w:pPr>
        <w:pStyle w:val="ListParagraph"/>
        <w:numPr>
          <w:ilvl w:val="1"/>
          <w:numId w:val="19"/>
        </w:numPr>
        <w:rPr>
          <w:rFonts w:ascii="Times New Roman" w:hAnsi="Times New Roman" w:cs="Times New Roman"/>
          <w:sz w:val="24"/>
          <w:szCs w:val="24"/>
        </w:rPr>
      </w:pPr>
      <w:r w:rsidRPr="005A3B2A">
        <w:rPr>
          <w:rFonts w:ascii="Times New Roman" w:hAnsi="Times New Roman" w:cs="Times New Roman"/>
          <w:sz w:val="24"/>
          <w:szCs w:val="24"/>
        </w:rPr>
        <w:t>az én iskolám (pl. What’s our school like? - melyik a leggyakoribb jelző?)</w:t>
      </w:r>
    </w:p>
    <w:p w14:paraId="5A0127C0" w14:textId="77777777" w:rsidR="003D2A76" w:rsidRPr="005A3B2A" w:rsidRDefault="003D2A76" w:rsidP="003D2A76">
      <w:pPr>
        <w:pStyle w:val="ListParagraph"/>
        <w:numPr>
          <w:ilvl w:val="1"/>
          <w:numId w:val="19"/>
        </w:numPr>
        <w:rPr>
          <w:rFonts w:ascii="Times New Roman" w:hAnsi="Times New Roman" w:cs="Times New Roman"/>
          <w:sz w:val="24"/>
          <w:szCs w:val="24"/>
        </w:rPr>
      </w:pPr>
      <w:r w:rsidRPr="005A3B2A">
        <w:rPr>
          <w:rFonts w:ascii="Times New Roman" w:hAnsi="Times New Roman" w:cs="Times New Roman"/>
          <w:sz w:val="24"/>
          <w:szCs w:val="24"/>
        </w:rPr>
        <w:t>iskolai ünnepek (pl. Which school holiday is the best?)</w:t>
      </w:r>
    </w:p>
    <w:p w14:paraId="795ED06E" w14:textId="77777777" w:rsidR="003D2A76" w:rsidRPr="005A3B2A" w:rsidRDefault="003D2A76" w:rsidP="003D2A76">
      <w:pPr>
        <w:spacing w:before="480"/>
        <w:ind w:left="1066" w:hanging="1066"/>
        <w:rPr>
          <w:rStyle w:val="Strong"/>
          <w:rFonts w:ascii="Times New Roman" w:hAnsi="Times New Roman"/>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Kereszttantervi témák és szituációk</w:t>
      </w:r>
    </w:p>
    <w:p w14:paraId="456F0A71" w14:textId="11BB5AF0"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1E504F">
        <w:rPr>
          <w:rStyle w:val="Strong"/>
          <w:rFonts w:ascii="Times New Roman" w:hAnsi="Times New Roman"/>
        </w:rPr>
        <w:t>12</w:t>
      </w:r>
      <w:r w:rsidRPr="005A3B2A">
        <w:rPr>
          <w:rStyle w:val="Strong"/>
          <w:rFonts w:ascii="Times New Roman" w:hAnsi="Times New Roman"/>
        </w:rPr>
        <w:t xml:space="preserve"> óra</w:t>
      </w:r>
    </w:p>
    <w:p w14:paraId="4FF05BE7"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5302985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tevékenységekre vonatkozó szókincs ismerete célnyelven</w:t>
      </w:r>
    </w:p>
    <w:p w14:paraId="259C13C2"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szavak, szókapcsolatok felismerése célnyelven a témakörre jellemző, életkorának és érdeklődésének megfelelő, leginkább művészeti és mozgásos tudásterületek során megcélzott tartalmakból.</w:t>
      </w:r>
    </w:p>
    <w:p w14:paraId="6FAEC97F"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1F750D0B"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társakkal közösen készített plakát bemutatása</w:t>
      </w:r>
    </w:p>
    <w:p w14:paraId="688214DE"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öltözködés a különböző évszakokban</w:t>
      </w:r>
    </w:p>
    <w:p w14:paraId="6167797D"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hétvégi tevékenységek a családban</w:t>
      </w:r>
    </w:p>
    <w:p w14:paraId="59AC9F61"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időtöltés tanév közben, illetve nyaralás alatt</w:t>
      </w:r>
    </w:p>
    <w:p w14:paraId="4E6B2674"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évszakok, hónapok, napszakok</w:t>
      </w:r>
    </w:p>
    <w:p w14:paraId="7FAEFE4A"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emberi test részei</w:t>
      </w:r>
    </w:p>
    <w:p w14:paraId="775E4807" w14:textId="77777777" w:rsidR="003D2A76" w:rsidRPr="005A3B2A" w:rsidRDefault="003D2A76" w:rsidP="003D2A76">
      <w:pPr>
        <w:pStyle w:val="ListParagraph"/>
        <w:numPr>
          <w:ilvl w:val="0"/>
          <w:numId w:val="17"/>
        </w:numPr>
        <w:spacing w:before="480" w:after="0"/>
        <w:rPr>
          <w:rFonts w:ascii="Times New Roman" w:hAnsi="Times New Roman" w:cs="Times New Roman"/>
          <w:sz w:val="24"/>
          <w:szCs w:val="24"/>
        </w:rPr>
      </w:pPr>
      <w:r w:rsidRPr="005A3B2A">
        <w:rPr>
          <w:rFonts w:ascii="Times New Roman" w:hAnsi="Times New Roman" w:cs="Times New Roman"/>
          <w:sz w:val="24"/>
          <w:szCs w:val="24"/>
        </w:rPr>
        <w:t>más tantárgyakban tanult szavak, fogalmak játékos tanulása</w:t>
      </w:r>
    </w:p>
    <w:p w14:paraId="76FE2B27" w14:textId="77777777" w:rsidR="003D2A76" w:rsidRPr="005A3B2A" w:rsidRDefault="003D2A76" w:rsidP="003D2A76">
      <w:pPr>
        <w:pStyle w:val="ListParagraph"/>
        <w:numPr>
          <w:ilvl w:val="0"/>
          <w:numId w:val="17"/>
        </w:numPr>
        <w:spacing w:before="480" w:after="0"/>
        <w:rPr>
          <w:rFonts w:ascii="Times New Roman" w:hAnsi="Times New Roman" w:cs="Times New Roman"/>
          <w:sz w:val="24"/>
          <w:szCs w:val="24"/>
        </w:rPr>
      </w:pPr>
      <w:r w:rsidRPr="005A3B2A">
        <w:rPr>
          <w:rFonts w:ascii="Times New Roman" w:hAnsi="Times New Roman" w:cs="Times New Roman"/>
          <w:sz w:val="24"/>
          <w:szCs w:val="24"/>
        </w:rPr>
        <w:t>Csoportprojektek: egy-egy tantárgy bemutatása célnyelven</w:t>
      </w:r>
    </w:p>
    <w:p w14:paraId="0FCA65B1"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közös előadás: dal, vers, mese</w:t>
      </w:r>
    </w:p>
    <w:p w14:paraId="62ABE7C7"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mozgásos daltanulás a célnyelven (pl. Head, shoulders, knees and toes..., If you’re happy..., One little finger...)</w:t>
      </w:r>
    </w:p>
    <w:p w14:paraId="77E7AB22"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mozgásos játékok: </w:t>
      </w:r>
    </w:p>
    <w:p w14:paraId="0D9D427F"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 xml:space="preserve">pl. Charades, Fly swat, Simon says..., Board race </w:t>
      </w:r>
    </w:p>
    <w:p w14:paraId="650CC173"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 xml:space="preserve">pl. memorizálás labdával, tornával, </w:t>
      </w:r>
    </w:p>
    <w:p w14:paraId="35664546"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 xml:space="preserve">pl. Lépj előre, ha tudod a választ! </w:t>
      </w:r>
    </w:p>
    <w:p w14:paraId="2F7C68DF"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Kedvenc mese dramatizálása</w:t>
      </w:r>
    </w:p>
    <w:p w14:paraId="52CFEFB4"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Célnyelvi vonatkozások</w:t>
      </w:r>
    </w:p>
    <w:p w14:paraId="0E2BAB2E" w14:textId="176B0524"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1E504F">
        <w:rPr>
          <w:rStyle w:val="Strong"/>
          <w:rFonts w:ascii="Times New Roman" w:hAnsi="Times New Roman"/>
        </w:rPr>
        <w:t>8</w:t>
      </w:r>
      <w:r w:rsidRPr="005A3B2A">
        <w:rPr>
          <w:rStyle w:val="Strong"/>
          <w:rFonts w:ascii="Times New Roman" w:hAnsi="Times New Roman"/>
        </w:rPr>
        <w:t xml:space="preserve"> óra</w:t>
      </w:r>
    </w:p>
    <w:p w14:paraId="3C52AE92"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4AFFECF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Az angol ábécé és jelkészlet ismerete</w:t>
      </w:r>
    </w:p>
    <w:p w14:paraId="57334022" w14:textId="77777777" w:rsidR="003D2A76" w:rsidRPr="005A3B2A" w:rsidRDefault="003D2A76" w:rsidP="003D2A76">
      <w:pPr>
        <w:pStyle w:val="ListParagraph"/>
        <w:ind w:left="927"/>
        <w:rPr>
          <w:rFonts w:ascii="Times New Roman" w:hAnsi="Times New Roman" w:cs="Times New Roman"/>
          <w:b/>
          <w:smallCaps/>
          <w:sz w:val="24"/>
          <w:szCs w:val="24"/>
        </w:rPr>
      </w:pPr>
      <w:r w:rsidRPr="005A3B2A">
        <w:rPr>
          <w:rFonts w:ascii="Times New Roman" w:hAnsi="Times New Roman" w:cs="Times New Roman"/>
          <w:sz w:val="24"/>
          <w:szCs w:val="24"/>
        </w:rPr>
        <w:t>Az angol nyelv hangkészletének felismerése</w:t>
      </w:r>
    </w:p>
    <w:p w14:paraId="64304838"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2B4F6D74"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 xml:space="preserve">szavak lebetűzése, szavak diktálása betüzéssel </w:t>
      </w:r>
    </w:p>
    <w:p w14:paraId="2126BE34"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szituációs telefonos játék: Can you spell your name, please?</w:t>
      </w:r>
    </w:p>
    <w:p w14:paraId="665B9A2B"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keresztrejtvény készítése, megoldása</w:t>
      </w:r>
    </w:p>
    <w:p w14:paraId="6336562F"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 xml:space="preserve">verseny/játék csoportban: </w:t>
      </w:r>
    </w:p>
    <w:p w14:paraId="36953EDD"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lastRenderedPageBreak/>
        <w:t>ország-város (adott betűkkel szavak keresése)</w:t>
      </w:r>
    </w:p>
    <w:p w14:paraId="16996C72"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spelling bee játék ismert szavakkal</w:t>
      </w:r>
    </w:p>
    <w:p w14:paraId="16E201D2"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csipeszes hangvadász játék, hangkereső kígyó társasjáték</w:t>
      </w:r>
    </w:p>
    <w:p w14:paraId="776C95CD"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szókígyó - csapatverseny</w:t>
      </w:r>
    </w:p>
    <w:p w14:paraId="1BBBC260"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betűzőverseny</w:t>
      </w:r>
    </w:p>
    <w:p w14:paraId="0D1C9BBE"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 xml:space="preserve">daltanulás a célnyelven (pl. ABC-song) </w:t>
      </w:r>
    </w:p>
    <w:p w14:paraId="1D8F8AB6"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képes szótár készítése</w:t>
      </w:r>
    </w:p>
    <w:p w14:paraId="26C934EC"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rajzfilmek nézése célnyelven</w:t>
      </w:r>
    </w:p>
    <w:p w14:paraId="0FFFFC2F"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Szókártyák készítése az alapszókinccsel kapcsolatosan</w:t>
      </w:r>
    </w:p>
    <w:p w14:paraId="6A7A3E42"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Közös zenehallgatás és mesenézés célnyelven</w:t>
      </w:r>
    </w:p>
    <w:p w14:paraId="6EB36A1A" w14:textId="77777777" w:rsidR="003D2A76" w:rsidRPr="005A3B2A" w:rsidRDefault="003D2A76" w:rsidP="003D2A76">
      <w:pPr>
        <w:spacing w:before="480"/>
        <w:ind w:left="1066" w:hanging="1066"/>
        <w:rPr>
          <w:rStyle w:val="Strong"/>
          <w:rFonts w:ascii="Times New Roman" w:hAnsi="Times New Roman"/>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Interkulturális, országismereti témák</w:t>
      </w:r>
    </w:p>
    <w:p w14:paraId="73FA5882" w14:textId="4324A56D"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1E504F">
        <w:rPr>
          <w:rStyle w:val="Strong"/>
          <w:rFonts w:ascii="Times New Roman" w:hAnsi="Times New Roman"/>
        </w:rPr>
        <w:t>9</w:t>
      </w:r>
      <w:r w:rsidRPr="005A3B2A">
        <w:rPr>
          <w:rStyle w:val="Strong"/>
          <w:rFonts w:ascii="Times New Roman" w:hAnsi="Times New Roman"/>
        </w:rPr>
        <w:t xml:space="preserve"> óra</w:t>
      </w:r>
    </w:p>
    <w:p w14:paraId="6622772C"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5342CE3E"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főbb, az adott célnyelvi kultúrához tartozó ünnepek ismerete</w:t>
      </w:r>
    </w:p>
    <w:p w14:paraId="44EEF2A5" w14:textId="77777777" w:rsidR="003D2A76" w:rsidRPr="005A3B2A" w:rsidRDefault="003D2A76" w:rsidP="003D2A76">
      <w:pPr>
        <w:pStyle w:val="ListParagraph"/>
        <w:ind w:left="927"/>
        <w:rPr>
          <w:rStyle w:val="Heading3Char"/>
          <w:rFonts w:ascii="Times New Roman" w:hAnsi="Times New Roman" w:cs="Times New Roman"/>
          <w:smallCaps/>
          <w:color w:val="auto"/>
        </w:rPr>
      </w:pPr>
      <w:r w:rsidRPr="005A3B2A">
        <w:rPr>
          <w:rFonts w:ascii="Times New Roman" w:hAnsi="Times New Roman" w:cs="Times New Roman"/>
          <w:sz w:val="24"/>
          <w:szCs w:val="24"/>
        </w:rPr>
        <w:t>A célnyelvi kultúrához tartozó főbb szokások ismerete</w:t>
      </w:r>
    </w:p>
    <w:p w14:paraId="1DDF80C8"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225C2E28"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projektmunka</w:t>
      </w:r>
    </w:p>
    <w:p w14:paraId="45638288"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születésnap ünneplése a célnyelvi kultúrában és hazánkban</w:t>
      </w:r>
    </w:p>
    <w:p w14:paraId="1593789F"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egyszerű, saját térkép készítése a célnyelvi országról/országokról, saját hazánkról, valamint egy elképzelt álomországról</w:t>
      </w:r>
    </w:p>
    <w:p w14:paraId="55871DBD"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Plakát/montázs készítése rajzolt vagy kivágott képekből pl. egy ünnepről</w:t>
      </w:r>
    </w:p>
    <w:p w14:paraId="3B8CBB6B"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Képek gyűjtése a különböző angol nyelvű országok karácsonyairól</w:t>
      </w:r>
    </w:p>
    <w:p w14:paraId="20FED6F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ünnepekhez kötődő mondókák, dalok tanulása, közös és egyéni előadása</w:t>
      </w:r>
    </w:p>
    <w:p w14:paraId="6B893BB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országismereti vetélkedő</w:t>
      </w:r>
    </w:p>
    <w:p w14:paraId="0AC5871F"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Játékos tanulás</w:t>
      </w:r>
    </w:p>
    <w:p w14:paraId="56DD726C" w14:textId="2C64A20C"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Pr="005A3B2A">
        <w:rPr>
          <w:b/>
        </w:rPr>
        <w:t>1</w:t>
      </w:r>
      <w:r w:rsidR="001E504F">
        <w:rPr>
          <w:b/>
        </w:rPr>
        <w:t>5</w:t>
      </w:r>
      <w:r w:rsidRPr="005A3B2A">
        <w:rPr>
          <w:rStyle w:val="Strong"/>
          <w:rFonts w:ascii="Times New Roman" w:hAnsi="Times New Roman"/>
        </w:rPr>
        <w:t xml:space="preserve"> óra</w:t>
      </w:r>
    </w:p>
    <w:p w14:paraId="087B81FD"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053677D8"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Részvétel tanórai, szóbeli interakciót vagy alapvető íráskészséget igénylő angol nyelvi tevékenységekben.</w:t>
      </w:r>
    </w:p>
    <w:p w14:paraId="15A03E09"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3F78AB52"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klasszikusan a célnyelvi kultúrában megjelenő mozgásos, az életkornak megfelelő körjátékok/táncok elsajátítása </w:t>
      </w:r>
    </w:p>
    <w:p w14:paraId="135150A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játékos szótanulás: pl. minél előbb találd ki, mit rajzolok, mit mutatok (pantomim)</w:t>
      </w:r>
    </w:p>
    <w:p w14:paraId="318F73F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mondókák, dalok tanulása, előadása (nursery rhyme competition)</w:t>
      </w:r>
    </w:p>
    <w:p w14:paraId="676113D6"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egyéni/csoportos versenyek: szókincs és helyesírás felmérése</w:t>
      </w:r>
    </w:p>
    <w:p w14:paraId="1242E6A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Akasztófajáték </w:t>
      </w:r>
    </w:p>
    <w:p w14:paraId="2B97CD2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Barkóba </w:t>
      </w:r>
    </w:p>
    <w:p w14:paraId="79A5BF8E"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Activity </w:t>
      </w:r>
    </w:p>
    <w:p w14:paraId="66B2B6D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Bingó számokkal, szavakkal</w:t>
      </w:r>
    </w:p>
    <w:p w14:paraId="711DA43B" w14:textId="77777777" w:rsidR="0016561A" w:rsidRDefault="0016561A" w:rsidP="003D2A76">
      <w:pPr>
        <w:spacing w:before="480"/>
        <w:ind w:left="1066" w:hanging="1066"/>
        <w:rPr>
          <w:rStyle w:val="Heading3Char"/>
          <w:rFonts w:ascii="Times New Roman" w:hAnsi="Times New Roman" w:cs="Times New Roman"/>
          <w:smallCaps/>
          <w:color w:val="auto"/>
          <w:sz w:val="28"/>
          <w:szCs w:val="28"/>
        </w:rPr>
      </w:pPr>
    </w:p>
    <w:p w14:paraId="19325FE0"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lastRenderedPageBreak/>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Szórakozás</w:t>
      </w:r>
    </w:p>
    <w:p w14:paraId="3C94D257" w14:textId="1F7D03A7"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1E504F">
        <w:t>9</w:t>
      </w:r>
      <w:r w:rsidRPr="005A3B2A">
        <w:rPr>
          <w:rStyle w:val="Strong"/>
          <w:rFonts w:ascii="Times New Roman" w:hAnsi="Times New Roman"/>
        </w:rPr>
        <w:t xml:space="preserve"> óra</w:t>
      </w:r>
    </w:p>
    <w:p w14:paraId="345635C3"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6A5951B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Életkornak és nyelvi szintnek megfelelő angol nyelvű írott szövegek felhasználása szórakozás céljára.</w:t>
      </w:r>
    </w:p>
    <w:p w14:paraId="7FA14F3E"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6A69F55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páros és csoportos tevékenységek végzése kártyákon szereplő utasítások, valamint szerepkártyák segítségével</w:t>
      </w:r>
    </w:p>
    <w:p w14:paraId="7DF5A8C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egyszerű mondatokból álló képregény olvasása, saját készítése</w:t>
      </w:r>
    </w:p>
    <w:p w14:paraId="5459A207"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képregénykockák, vagy szövegkártyák történet szerinti sorba rakása </w:t>
      </w:r>
    </w:p>
    <w:p w14:paraId="0DA9D391"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online feladatok: játékok, játékos gyakorló feladatok, interaktív feladatok, dalok, mesék</w:t>
      </w:r>
    </w:p>
    <w:p w14:paraId="4726202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énekek, versek előadása</w:t>
      </w:r>
    </w:p>
    <w:p w14:paraId="1CACD7D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gyűjtőmunka: célnyelvi szövegek, feliratok keresése éttermekben, moziban, egyéb szabadidős tevékenységek során </w:t>
      </w:r>
    </w:p>
    <w:p w14:paraId="2DE0C16D"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keresztrejtvények megoldása, készítése (képek segítségével)</w:t>
      </w:r>
    </w:p>
    <w:p w14:paraId="22692B2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Célnyelvi társasjáték, bábjátékok</w:t>
      </w:r>
    </w:p>
    <w:p w14:paraId="37A9EFC8"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Ismeretszerzés, tudásmegosztás</w:t>
      </w:r>
    </w:p>
    <w:p w14:paraId="0D60995C" w14:textId="53ACFF82"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rPr>
          <w:rStyle w:val="Strong"/>
          <w:rFonts w:ascii="Times New Roman" w:hAnsi="Times New Roman"/>
        </w:rPr>
        <w:t xml:space="preserve"> </w:t>
      </w:r>
      <w:r w:rsidR="001E504F">
        <w:rPr>
          <w:rStyle w:val="Strong"/>
          <w:rFonts w:ascii="Times New Roman" w:hAnsi="Times New Roman"/>
        </w:rPr>
        <w:t>4</w:t>
      </w:r>
      <w:r w:rsidRPr="005A3B2A">
        <w:rPr>
          <w:rStyle w:val="Strong"/>
          <w:rFonts w:ascii="Times New Roman" w:hAnsi="Times New Roman"/>
        </w:rPr>
        <w:t xml:space="preserve"> óra</w:t>
      </w:r>
    </w:p>
    <w:p w14:paraId="4DE81FC2"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5D173E4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információ megosztása egyszerű, begyakorolt elemekkel angol nyelven</w:t>
      </w:r>
    </w:p>
    <w:p w14:paraId="5FBDEE3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tanult témákhoz kötődő egyszerű, konkrét angol nyelvű információ megszerzése.</w:t>
      </w:r>
    </w:p>
    <w:p w14:paraId="14693A9B" w14:textId="77777777" w:rsidR="003D2A76" w:rsidRPr="005A3B2A" w:rsidRDefault="003D2A76" w:rsidP="003D2A76">
      <w:pPr>
        <w:rPr>
          <w:rStyle w:val="Heading3Char"/>
          <w:rFonts w:ascii="Times New Roman" w:hAnsi="Times New Roman" w:cs="Times New Roman"/>
          <w:b/>
          <w:smallCaps/>
          <w:color w:val="auto"/>
        </w:rPr>
      </w:pPr>
      <w:r w:rsidRPr="005A3B2A">
        <w:rPr>
          <w:rStyle w:val="Heading3Char"/>
          <w:rFonts w:ascii="Times New Roman" w:hAnsi="Times New Roman" w:cs="Times New Roman"/>
          <w:smallCaps/>
          <w:color w:val="auto"/>
        </w:rPr>
        <w:t>Javasolt tevékenységek</w:t>
      </w:r>
    </w:p>
    <w:p w14:paraId="23FA18BD"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saját érdeklődési köréhez tartozó, rajzokkal, fényképekkel támogatott plakát készítése egyedül vagy csoportban, és annak bemutatása a tanulócsoport számára</w:t>
      </w:r>
    </w:p>
    <w:p w14:paraId="4C93C8A0" w14:textId="77777777" w:rsidR="003D2A76" w:rsidRPr="005A3B2A" w:rsidRDefault="003D2A76" w:rsidP="003D2A76">
      <w:pPr>
        <w:pStyle w:val="ListParagraph"/>
        <w:numPr>
          <w:ilvl w:val="0"/>
          <w:numId w:val="17"/>
        </w:numPr>
        <w:spacing w:before="480" w:after="0"/>
        <w:rPr>
          <w:rFonts w:ascii="Times New Roman" w:hAnsi="Times New Roman" w:cs="Times New Roman"/>
          <w:bCs/>
          <w:sz w:val="24"/>
          <w:szCs w:val="24"/>
        </w:rPr>
      </w:pPr>
      <w:r w:rsidRPr="005A3B2A">
        <w:rPr>
          <w:rFonts w:ascii="Times New Roman" w:hAnsi="Times New Roman" w:cs="Times New Roman"/>
          <w:bCs/>
          <w:sz w:val="24"/>
          <w:szCs w:val="24"/>
        </w:rPr>
        <w:t>rajz, projektmunka alapján rövid, pár szavas/mondatos kiselőadás a tanult témakörökből</w:t>
      </w:r>
    </w:p>
    <w:p w14:paraId="5C848448"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gyűjtőmunka és prezentációk választott témákból </w:t>
      </w:r>
    </w:p>
    <w:p w14:paraId="62D3960C" w14:textId="77777777" w:rsidR="00B15562" w:rsidRPr="003D2A76" w:rsidRDefault="00B15562">
      <w:pPr>
        <w:rPr>
          <w:b/>
          <w:sz w:val="28"/>
          <w:szCs w:val="28"/>
        </w:rPr>
      </w:pPr>
    </w:p>
    <w:p w14:paraId="6A3026AB" w14:textId="77777777" w:rsidR="00B15562" w:rsidRPr="003D2A76" w:rsidRDefault="00B15562">
      <w:pPr>
        <w:rPr>
          <w:b/>
          <w:sz w:val="28"/>
          <w:szCs w:val="28"/>
        </w:rPr>
      </w:pPr>
      <w:r w:rsidRPr="003D2A76">
        <w:rPr>
          <w:b/>
          <w:sz w:val="28"/>
          <w:szCs w:val="28"/>
        </w:rPr>
        <w:br w:type="page"/>
      </w:r>
    </w:p>
    <w:p w14:paraId="544865EE" w14:textId="1C3B17F1" w:rsidR="000232D8" w:rsidRDefault="00B15562" w:rsidP="00B15562">
      <w:pPr>
        <w:jc w:val="center"/>
        <w:rPr>
          <w:b/>
          <w:sz w:val="28"/>
          <w:szCs w:val="28"/>
        </w:rPr>
      </w:pPr>
      <w:r w:rsidRPr="003D2A76">
        <w:rPr>
          <w:b/>
          <w:sz w:val="28"/>
          <w:szCs w:val="28"/>
        </w:rPr>
        <w:lastRenderedPageBreak/>
        <w:t xml:space="preserve">A Smart </w:t>
      </w:r>
      <w:r w:rsidR="001E504F">
        <w:rPr>
          <w:b/>
          <w:sz w:val="28"/>
          <w:szCs w:val="28"/>
        </w:rPr>
        <w:t xml:space="preserve">Junior </w:t>
      </w:r>
      <w:r w:rsidR="00C6595F">
        <w:rPr>
          <w:b/>
          <w:sz w:val="28"/>
          <w:szCs w:val="28"/>
        </w:rPr>
        <w:t>4</w:t>
      </w:r>
      <w:r w:rsidRPr="003D2A76">
        <w:rPr>
          <w:b/>
          <w:sz w:val="28"/>
          <w:szCs w:val="28"/>
        </w:rPr>
        <w:t xml:space="preserve"> tankönyv sajátos kommunikációs eszközei, fogalomkörei, valamint a tanulói tevékenységek</w:t>
      </w:r>
    </w:p>
    <w:p w14:paraId="22124581" w14:textId="77777777" w:rsidR="00C6595F" w:rsidRDefault="00C6595F" w:rsidP="00B15562">
      <w:pPr>
        <w:jc w:val="center"/>
        <w:rPr>
          <w:b/>
          <w:sz w:val="28"/>
          <w:szCs w:val="28"/>
        </w:rPr>
      </w:pPr>
    </w:p>
    <w:tbl>
      <w:tblPr>
        <w:tblW w:w="101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3403"/>
        <w:gridCol w:w="3109"/>
      </w:tblGrid>
      <w:tr w:rsidR="00C6595F" w:rsidRPr="002B2F7F" w14:paraId="7D234017" w14:textId="77777777" w:rsidTr="00C6595F">
        <w:trPr>
          <w:trHeight w:val="559"/>
        </w:trPr>
        <w:tc>
          <w:tcPr>
            <w:tcW w:w="3686" w:type="dxa"/>
          </w:tcPr>
          <w:p w14:paraId="31771ECD" w14:textId="77777777" w:rsidR="00C6595F" w:rsidRPr="002B2F7F" w:rsidRDefault="00C6595F" w:rsidP="00742B08">
            <w:pPr>
              <w:jc w:val="center"/>
              <w:rPr>
                <w:b/>
              </w:rPr>
            </w:pPr>
            <w:r w:rsidRPr="002B2F7F">
              <w:rPr>
                <w:b/>
              </w:rPr>
              <w:t>Kommunikációs eszközök, helyzetek és szándékok</w:t>
            </w:r>
          </w:p>
        </w:tc>
        <w:tc>
          <w:tcPr>
            <w:tcW w:w="3403" w:type="dxa"/>
          </w:tcPr>
          <w:p w14:paraId="41E57670" w14:textId="77777777" w:rsidR="00C6595F" w:rsidRPr="002B2F7F" w:rsidRDefault="00C6595F" w:rsidP="00742B08">
            <w:pPr>
              <w:jc w:val="center"/>
              <w:rPr>
                <w:b/>
              </w:rPr>
            </w:pPr>
            <w:r w:rsidRPr="002B2F7F">
              <w:rPr>
                <w:b/>
              </w:rPr>
              <w:t>Fogalomkörök,</w:t>
            </w:r>
          </w:p>
          <w:p w14:paraId="1AFD89F8" w14:textId="77777777" w:rsidR="00C6595F" w:rsidRPr="002B2F7F" w:rsidRDefault="00C6595F" w:rsidP="00742B08">
            <w:pPr>
              <w:jc w:val="center"/>
              <w:rPr>
                <w:b/>
              </w:rPr>
            </w:pPr>
            <w:r w:rsidRPr="002B2F7F">
              <w:rPr>
                <w:b/>
              </w:rPr>
              <w:t>nyelvtani szerkezetek</w:t>
            </w:r>
          </w:p>
        </w:tc>
        <w:tc>
          <w:tcPr>
            <w:tcW w:w="3109" w:type="dxa"/>
          </w:tcPr>
          <w:p w14:paraId="0BA2BC6C" w14:textId="77777777" w:rsidR="00C6595F" w:rsidRPr="002B2F7F" w:rsidRDefault="00C6595F" w:rsidP="00742B08">
            <w:pPr>
              <w:jc w:val="center"/>
              <w:rPr>
                <w:b/>
              </w:rPr>
            </w:pPr>
            <w:r>
              <w:rPr>
                <w:b/>
              </w:rPr>
              <w:t>Tanulói</w:t>
            </w:r>
            <w:r w:rsidRPr="002B2F7F">
              <w:rPr>
                <w:b/>
              </w:rPr>
              <w:t xml:space="preserve"> tevékenységek</w:t>
            </w:r>
          </w:p>
        </w:tc>
      </w:tr>
      <w:tr w:rsidR="00C6595F" w:rsidRPr="00B03BF1" w14:paraId="7D22657A" w14:textId="77777777" w:rsidTr="00C6595F">
        <w:trPr>
          <w:trHeight w:val="978"/>
        </w:trPr>
        <w:tc>
          <w:tcPr>
            <w:tcW w:w="3686" w:type="dxa"/>
          </w:tcPr>
          <w:p w14:paraId="4C5EAFC9" w14:textId="77777777" w:rsidR="00C6595F" w:rsidRPr="00B03BF1" w:rsidRDefault="00C6595F" w:rsidP="00742B08">
            <w:r>
              <w:rPr>
                <w:sz w:val="22"/>
                <w:szCs w:val="22"/>
              </w:rPr>
              <w:t>I can introduce myself;</w:t>
            </w:r>
          </w:p>
          <w:p w14:paraId="678A8E8E" w14:textId="77777777" w:rsidR="00C6595F" w:rsidRPr="00B03BF1" w:rsidRDefault="00C6595F" w:rsidP="00742B08">
            <w:r>
              <w:rPr>
                <w:sz w:val="22"/>
                <w:szCs w:val="22"/>
              </w:rPr>
              <w:t>I can greet other people;</w:t>
            </w:r>
          </w:p>
          <w:p w14:paraId="498BC3F0" w14:textId="77777777" w:rsidR="00C6595F" w:rsidRPr="00B03BF1" w:rsidRDefault="00C6595F" w:rsidP="00742B08">
            <w:r>
              <w:rPr>
                <w:sz w:val="22"/>
                <w:szCs w:val="22"/>
              </w:rPr>
              <w:t>I can name the colours</w:t>
            </w:r>
            <w:r w:rsidRPr="00B03BF1">
              <w:rPr>
                <w:sz w:val="22"/>
                <w:szCs w:val="22"/>
              </w:rPr>
              <w:t>;</w:t>
            </w:r>
          </w:p>
          <w:p w14:paraId="11E8ACAD" w14:textId="77777777" w:rsidR="00C6595F" w:rsidRPr="00B03BF1" w:rsidRDefault="00C6595F" w:rsidP="00742B08">
            <w:r>
              <w:rPr>
                <w:sz w:val="22"/>
                <w:szCs w:val="22"/>
              </w:rPr>
              <w:t>I can enquire about other people’s age, names</w:t>
            </w:r>
          </w:p>
          <w:p w14:paraId="26351E33" w14:textId="77777777" w:rsidR="00C6595F" w:rsidRPr="00B03BF1" w:rsidRDefault="00C6595F" w:rsidP="00742B08">
            <w:r>
              <w:rPr>
                <w:sz w:val="22"/>
                <w:szCs w:val="22"/>
              </w:rPr>
              <w:t>I can express liking &amp; disliking</w:t>
            </w:r>
            <w:r w:rsidRPr="00B03BF1">
              <w:rPr>
                <w:sz w:val="22"/>
                <w:szCs w:val="22"/>
              </w:rPr>
              <w:t>;</w:t>
            </w:r>
          </w:p>
        </w:tc>
        <w:tc>
          <w:tcPr>
            <w:tcW w:w="3403" w:type="dxa"/>
          </w:tcPr>
          <w:p w14:paraId="5ED44A97" w14:textId="77777777" w:rsidR="00C6595F" w:rsidRPr="00B03BF1" w:rsidRDefault="00C6595F" w:rsidP="00742B08">
            <w:r w:rsidRPr="00B03BF1">
              <w:rPr>
                <w:sz w:val="22"/>
                <w:szCs w:val="22"/>
              </w:rPr>
              <w:t>Birtoklás, képesség, létezés kifejezése</w:t>
            </w:r>
          </w:p>
          <w:p w14:paraId="113E6850" w14:textId="77777777" w:rsidR="00C6595F" w:rsidRPr="00FE320D" w:rsidRDefault="00C6595F" w:rsidP="00742B08">
            <w:pPr>
              <w:rPr>
                <w:i/>
              </w:rPr>
            </w:pPr>
            <w:r w:rsidRPr="00FE320D">
              <w:rPr>
                <w:i/>
                <w:sz w:val="22"/>
                <w:szCs w:val="22"/>
              </w:rPr>
              <w:t>- be</w:t>
            </w:r>
          </w:p>
          <w:p w14:paraId="2234764B" w14:textId="77777777" w:rsidR="00C6595F" w:rsidRPr="00FE320D" w:rsidRDefault="00C6595F" w:rsidP="00742B08">
            <w:pPr>
              <w:rPr>
                <w:i/>
              </w:rPr>
            </w:pPr>
            <w:r w:rsidRPr="00FE320D">
              <w:rPr>
                <w:i/>
                <w:sz w:val="22"/>
                <w:szCs w:val="22"/>
              </w:rPr>
              <w:t>- can</w:t>
            </w:r>
          </w:p>
          <w:p w14:paraId="51AADBAF" w14:textId="77777777" w:rsidR="00C6595F" w:rsidRPr="00FE320D" w:rsidRDefault="00C6595F" w:rsidP="00742B08">
            <w:pPr>
              <w:rPr>
                <w:i/>
              </w:rPr>
            </w:pPr>
            <w:r w:rsidRPr="00FE320D">
              <w:rPr>
                <w:i/>
                <w:sz w:val="22"/>
                <w:szCs w:val="22"/>
              </w:rPr>
              <w:t>- have got</w:t>
            </w:r>
          </w:p>
          <w:p w14:paraId="22BAAA82" w14:textId="77777777" w:rsidR="00C6595F" w:rsidRPr="00FE320D" w:rsidRDefault="00C6595F" w:rsidP="00742B08">
            <w:pPr>
              <w:rPr>
                <w:i/>
              </w:rPr>
            </w:pPr>
            <w:r w:rsidRPr="00FE320D">
              <w:rPr>
                <w:i/>
                <w:sz w:val="22"/>
                <w:szCs w:val="22"/>
              </w:rPr>
              <w:t>-a / an</w:t>
            </w:r>
          </w:p>
          <w:p w14:paraId="6E2C0036" w14:textId="77777777" w:rsidR="00C6595F" w:rsidRPr="00B03BF1" w:rsidRDefault="00C6595F" w:rsidP="00742B08">
            <w:r w:rsidRPr="00FE320D">
              <w:rPr>
                <w:i/>
                <w:sz w:val="22"/>
                <w:szCs w:val="22"/>
              </w:rPr>
              <w:t>- whose</w:t>
            </w:r>
          </w:p>
        </w:tc>
        <w:tc>
          <w:tcPr>
            <w:tcW w:w="3109" w:type="dxa"/>
          </w:tcPr>
          <w:p w14:paraId="2911004B" w14:textId="77777777" w:rsidR="00C6595F" w:rsidRPr="00B03BF1" w:rsidRDefault="00C6595F" w:rsidP="00742B08">
            <w:r w:rsidRPr="00B03BF1">
              <w:rPr>
                <w:sz w:val="22"/>
                <w:szCs w:val="22"/>
              </w:rPr>
              <w:t>Pármunka;</w:t>
            </w:r>
          </w:p>
          <w:p w14:paraId="0C450DA6" w14:textId="77777777" w:rsidR="00C6595F" w:rsidRPr="00B03BF1" w:rsidRDefault="00C6595F" w:rsidP="00742B08">
            <w:r w:rsidRPr="00B03BF1">
              <w:rPr>
                <w:sz w:val="22"/>
                <w:szCs w:val="22"/>
              </w:rPr>
              <w:t>Szerepjáték;</w:t>
            </w:r>
          </w:p>
          <w:p w14:paraId="502948F5" w14:textId="77777777" w:rsidR="00C6595F" w:rsidRPr="00B03BF1" w:rsidRDefault="00C6595F" w:rsidP="00742B08">
            <w:r w:rsidRPr="00B03BF1">
              <w:rPr>
                <w:sz w:val="22"/>
                <w:szCs w:val="22"/>
              </w:rPr>
              <w:t>Rajzolás, kivágás, ragasztás;</w:t>
            </w:r>
          </w:p>
          <w:p w14:paraId="5AE0CCEC" w14:textId="77777777" w:rsidR="00C6595F" w:rsidRPr="00B03BF1" w:rsidRDefault="00C6595F" w:rsidP="00742B08">
            <w:r w:rsidRPr="00B03BF1">
              <w:rPr>
                <w:sz w:val="22"/>
                <w:szCs w:val="22"/>
              </w:rPr>
              <w:t>Vicces arcok készítése,</w:t>
            </w:r>
          </w:p>
        </w:tc>
      </w:tr>
      <w:tr w:rsidR="00C6595F" w:rsidRPr="00B03BF1" w14:paraId="37B17AE3" w14:textId="77777777" w:rsidTr="00C6595F">
        <w:trPr>
          <w:trHeight w:val="978"/>
        </w:trPr>
        <w:tc>
          <w:tcPr>
            <w:tcW w:w="3686" w:type="dxa"/>
          </w:tcPr>
          <w:p w14:paraId="2B9C012B" w14:textId="77777777" w:rsidR="00C6595F" w:rsidRPr="00B03BF1" w:rsidRDefault="00C6595F" w:rsidP="00742B08">
            <w:r>
              <w:rPr>
                <w:sz w:val="22"/>
                <w:szCs w:val="22"/>
              </w:rPr>
              <w:t>I can identify things happening at the moment</w:t>
            </w:r>
            <w:r w:rsidRPr="00B03BF1">
              <w:rPr>
                <w:sz w:val="22"/>
                <w:szCs w:val="22"/>
              </w:rPr>
              <w:t>;</w:t>
            </w:r>
          </w:p>
          <w:p w14:paraId="1AE58E3D" w14:textId="77777777" w:rsidR="00C6595F" w:rsidRPr="00B03BF1" w:rsidRDefault="00C6595F" w:rsidP="00742B08">
            <w:r>
              <w:rPr>
                <w:sz w:val="22"/>
                <w:szCs w:val="22"/>
              </w:rPr>
              <w:t>I can tell the time</w:t>
            </w:r>
            <w:r w:rsidRPr="00B03BF1">
              <w:rPr>
                <w:sz w:val="22"/>
                <w:szCs w:val="22"/>
              </w:rPr>
              <w:t>;</w:t>
            </w:r>
          </w:p>
          <w:p w14:paraId="738E75CD" w14:textId="77777777" w:rsidR="00C6595F" w:rsidRPr="00B03BF1" w:rsidRDefault="00C6595F" w:rsidP="00742B08">
            <w:r>
              <w:rPr>
                <w:sz w:val="22"/>
                <w:szCs w:val="22"/>
              </w:rPr>
              <w:t>I can follow instructions</w:t>
            </w:r>
            <w:r w:rsidRPr="00B03BF1">
              <w:rPr>
                <w:sz w:val="22"/>
                <w:szCs w:val="22"/>
              </w:rPr>
              <w:t>;</w:t>
            </w:r>
          </w:p>
          <w:p w14:paraId="3B4A29CA" w14:textId="77777777" w:rsidR="00C6595F" w:rsidRPr="00B03BF1" w:rsidRDefault="00C6595F" w:rsidP="00742B08">
            <w:r>
              <w:rPr>
                <w:sz w:val="22"/>
                <w:szCs w:val="22"/>
              </w:rPr>
              <w:t>I can name road and traffic signs</w:t>
            </w:r>
            <w:r w:rsidRPr="00B03BF1">
              <w:rPr>
                <w:sz w:val="22"/>
                <w:szCs w:val="22"/>
              </w:rPr>
              <w:t>;</w:t>
            </w:r>
          </w:p>
        </w:tc>
        <w:tc>
          <w:tcPr>
            <w:tcW w:w="3403" w:type="dxa"/>
          </w:tcPr>
          <w:p w14:paraId="27320F03" w14:textId="77777777" w:rsidR="00C6595F" w:rsidRPr="00B03BF1" w:rsidRDefault="00C6595F" w:rsidP="00742B08">
            <w:r w:rsidRPr="00B03BF1">
              <w:rPr>
                <w:sz w:val="22"/>
                <w:szCs w:val="22"/>
              </w:rPr>
              <w:t>Cselekvés, történés,. létezés kifejezése;</w:t>
            </w:r>
          </w:p>
          <w:p w14:paraId="4676BDC2" w14:textId="77777777" w:rsidR="00C6595F" w:rsidRPr="00FE320D" w:rsidRDefault="00C6595F" w:rsidP="00742B08">
            <w:pPr>
              <w:rPr>
                <w:i/>
              </w:rPr>
            </w:pPr>
            <w:r w:rsidRPr="00FE320D">
              <w:rPr>
                <w:i/>
                <w:sz w:val="22"/>
                <w:szCs w:val="22"/>
              </w:rPr>
              <w:t>- Present Progressive</w:t>
            </w:r>
          </w:p>
          <w:p w14:paraId="545A82E2" w14:textId="77777777" w:rsidR="00C6595F" w:rsidRPr="00FE320D" w:rsidRDefault="00C6595F" w:rsidP="00742B08">
            <w:pPr>
              <w:rPr>
                <w:i/>
              </w:rPr>
            </w:pPr>
            <w:r w:rsidRPr="00FE320D">
              <w:rPr>
                <w:i/>
                <w:sz w:val="22"/>
                <w:szCs w:val="22"/>
              </w:rPr>
              <w:t>- Imperative</w:t>
            </w:r>
          </w:p>
          <w:p w14:paraId="2F5BF5EA" w14:textId="77777777" w:rsidR="00C6595F" w:rsidRPr="00B03BF1" w:rsidRDefault="00C6595F" w:rsidP="00742B08">
            <w:r w:rsidRPr="00FE320D">
              <w:rPr>
                <w:i/>
                <w:sz w:val="22"/>
                <w:szCs w:val="22"/>
              </w:rPr>
              <w:t>- Possessive adjectives</w:t>
            </w:r>
          </w:p>
        </w:tc>
        <w:tc>
          <w:tcPr>
            <w:tcW w:w="3109" w:type="dxa"/>
          </w:tcPr>
          <w:p w14:paraId="75F5D55E" w14:textId="77777777" w:rsidR="00C6595F" w:rsidRPr="00B03BF1" w:rsidRDefault="00C6595F" w:rsidP="00742B08">
            <w:r w:rsidRPr="00B03BF1">
              <w:rPr>
                <w:sz w:val="22"/>
                <w:szCs w:val="22"/>
              </w:rPr>
              <w:t>Daltanulás;</w:t>
            </w:r>
          </w:p>
          <w:p w14:paraId="73075C4D" w14:textId="77777777" w:rsidR="00C6595F" w:rsidRPr="00B03BF1" w:rsidRDefault="00C6595F" w:rsidP="00742B08">
            <w:r w:rsidRPr="00B03BF1">
              <w:rPr>
                <w:sz w:val="22"/>
                <w:szCs w:val="22"/>
              </w:rPr>
              <w:t>Igaz – hamis játék;</w:t>
            </w:r>
          </w:p>
          <w:p w14:paraId="7C6CD833" w14:textId="77777777" w:rsidR="00C6595F" w:rsidRPr="00B03BF1" w:rsidRDefault="00C6595F" w:rsidP="00742B08">
            <w:r w:rsidRPr="00B03BF1">
              <w:rPr>
                <w:sz w:val="22"/>
                <w:szCs w:val="22"/>
              </w:rPr>
              <w:t>Utánzás;</w:t>
            </w:r>
          </w:p>
          <w:p w14:paraId="76AF21D2" w14:textId="77777777" w:rsidR="00C6595F" w:rsidRPr="00B03BF1" w:rsidRDefault="00C6595F" w:rsidP="00742B08">
            <w:r w:rsidRPr="00B03BF1">
              <w:rPr>
                <w:sz w:val="22"/>
                <w:szCs w:val="22"/>
              </w:rPr>
              <w:t>Útjelző táblák rajzolása;</w:t>
            </w:r>
          </w:p>
        </w:tc>
      </w:tr>
      <w:tr w:rsidR="00C6595F" w:rsidRPr="00B03BF1" w14:paraId="0CDB1A42" w14:textId="77777777" w:rsidTr="00C6595F">
        <w:trPr>
          <w:trHeight w:val="978"/>
        </w:trPr>
        <w:tc>
          <w:tcPr>
            <w:tcW w:w="3686" w:type="dxa"/>
          </w:tcPr>
          <w:p w14:paraId="2EC42B36" w14:textId="77777777" w:rsidR="00C6595F" w:rsidRPr="00B03BF1" w:rsidRDefault="00C6595F" w:rsidP="00742B08">
            <w:r>
              <w:rPr>
                <w:sz w:val="22"/>
                <w:szCs w:val="22"/>
              </w:rPr>
              <w:t>Expressing habits</w:t>
            </w:r>
            <w:r w:rsidRPr="00B03BF1">
              <w:rPr>
                <w:sz w:val="22"/>
                <w:szCs w:val="22"/>
              </w:rPr>
              <w:t>;</w:t>
            </w:r>
          </w:p>
          <w:p w14:paraId="36BA7ACE" w14:textId="77777777" w:rsidR="00C6595F" w:rsidRPr="00B03BF1" w:rsidRDefault="00C6595F" w:rsidP="00742B08">
            <w:r>
              <w:rPr>
                <w:sz w:val="22"/>
                <w:szCs w:val="22"/>
              </w:rPr>
              <w:t>Describing &amp; characterising animals</w:t>
            </w:r>
            <w:r w:rsidRPr="00B03BF1">
              <w:rPr>
                <w:sz w:val="22"/>
                <w:szCs w:val="22"/>
              </w:rPr>
              <w:t>;</w:t>
            </w:r>
          </w:p>
          <w:p w14:paraId="2B05EF8D" w14:textId="77777777" w:rsidR="00C6595F" w:rsidRPr="00B03BF1" w:rsidRDefault="00C6595F" w:rsidP="00742B08">
            <w:r>
              <w:rPr>
                <w:sz w:val="22"/>
                <w:szCs w:val="22"/>
              </w:rPr>
              <w:t>My daily routine activities</w:t>
            </w:r>
            <w:r w:rsidRPr="00B03BF1">
              <w:rPr>
                <w:sz w:val="22"/>
                <w:szCs w:val="22"/>
              </w:rPr>
              <w:t>;</w:t>
            </w:r>
          </w:p>
          <w:p w14:paraId="1DC3CF56" w14:textId="77777777" w:rsidR="00C6595F" w:rsidRPr="00B03BF1" w:rsidRDefault="00C6595F" w:rsidP="00742B08">
            <w:r>
              <w:rPr>
                <w:sz w:val="22"/>
                <w:szCs w:val="22"/>
              </w:rPr>
              <w:t>Expressing the date</w:t>
            </w:r>
            <w:r w:rsidRPr="00B03BF1">
              <w:rPr>
                <w:sz w:val="22"/>
                <w:szCs w:val="22"/>
              </w:rPr>
              <w:t>;</w:t>
            </w:r>
          </w:p>
        </w:tc>
        <w:tc>
          <w:tcPr>
            <w:tcW w:w="3403" w:type="dxa"/>
          </w:tcPr>
          <w:p w14:paraId="7BF5EB48" w14:textId="77777777" w:rsidR="00C6595F" w:rsidRPr="00B03BF1" w:rsidRDefault="00C6595F" w:rsidP="00742B08">
            <w:r w:rsidRPr="00B03BF1">
              <w:rPr>
                <w:sz w:val="22"/>
                <w:szCs w:val="22"/>
              </w:rPr>
              <w:t>Időbeli viszonyok</w:t>
            </w:r>
          </w:p>
          <w:p w14:paraId="24502F94" w14:textId="77777777" w:rsidR="00C6595F" w:rsidRPr="00FE320D" w:rsidRDefault="00C6595F" w:rsidP="00742B08">
            <w:pPr>
              <w:rPr>
                <w:i/>
              </w:rPr>
            </w:pPr>
            <w:r w:rsidRPr="00B03BF1">
              <w:rPr>
                <w:sz w:val="22"/>
                <w:szCs w:val="22"/>
              </w:rPr>
              <w:t xml:space="preserve">- </w:t>
            </w:r>
            <w:r w:rsidRPr="00FE320D">
              <w:rPr>
                <w:i/>
                <w:sz w:val="22"/>
                <w:szCs w:val="22"/>
              </w:rPr>
              <w:t>Present Simple</w:t>
            </w:r>
          </w:p>
          <w:p w14:paraId="333E1583" w14:textId="77777777" w:rsidR="00C6595F" w:rsidRPr="00FE320D" w:rsidRDefault="00C6595F" w:rsidP="00742B08">
            <w:pPr>
              <w:rPr>
                <w:i/>
              </w:rPr>
            </w:pPr>
            <w:r w:rsidRPr="00FE320D">
              <w:rPr>
                <w:i/>
                <w:sz w:val="22"/>
                <w:szCs w:val="22"/>
              </w:rPr>
              <w:t>- Adverbs of frequency</w:t>
            </w:r>
          </w:p>
          <w:p w14:paraId="6FCC06C6" w14:textId="77777777" w:rsidR="00C6595F" w:rsidRPr="00B03BF1" w:rsidRDefault="00C6595F" w:rsidP="00742B08">
            <w:r w:rsidRPr="00FE320D">
              <w:rPr>
                <w:i/>
                <w:sz w:val="22"/>
                <w:szCs w:val="22"/>
              </w:rPr>
              <w:t>- What’s the time?</w:t>
            </w:r>
          </w:p>
        </w:tc>
        <w:tc>
          <w:tcPr>
            <w:tcW w:w="3109" w:type="dxa"/>
          </w:tcPr>
          <w:p w14:paraId="012CBF03" w14:textId="77777777" w:rsidR="00C6595F" w:rsidRPr="00B03BF1" w:rsidRDefault="00C6595F" w:rsidP="00742B08">
            <w:r w:rsidRPr="00B03BF1">
              <w:rPr>
                <w:sz w:val="22"/>
                <w:szCs w:val="22"/>
              </w:rPr>
              <w:t>Állatok, könyvek bemutatása;</w:t>
            </w:r>
          </w:p>
          <w:p w14:paraId="2CA88AEA" w14:textId="77777777" w:rsidR="00C6595F" w:rsidRPr="00B03BF1" w:rsidRDefault="00C6595F" w:rsidP="00742B08">
            <w:r w:rsidRPr="00B03BF1">
              <w:rPr>
                <w:sz w:val="22"/>
                <w:szCs w:val="22"/>
              </w:rPr>
              <w:t>Projektkészítés kedvenc állatainkról;</w:t>
            </w:r>
          </w:p>
          <w:p w14:paraId="58E60F05" w14:textId="77777777" w:rsidR="00C6595F" w:rsidRPr="00B03BF1" w:rsidRDefault="00C6595F" w:rsidP="00742B08">
            <w:r w:rsidRPr="00B03BF1">
              <w:rPr>
                <w:sz w:val="22"/>
                <w:szCs w:val="22"/>
              </w:rPr>
              <w:t>Anyagggyűjtés;</w:t>
            </w:r>
          </w:p>
        </w:tc>
      </w:tr>
      <w:tr w:rsidR="00C6595F" w:rsidRPr="00B03BF1" w14:paraId="578A5D5B" w14:textId="77777777" w:rsidTr="00C6595F">
        <w:trPr>
          <w:trHeight w:val="978"/>
        </w:trPr>
        <w:tc>
          <w:tcPr>
            <w:tcW w:w="3686" w:type="dxa"/>
          </w:tcPr>
          <w:p w14:paraId="4C8B1344" w14:textId="77777777" w:rsidR="00C6595F" w:rsidRPr="00B03BF1" w:rsidRDefault="00C6595F" w:rsidP="00742B08">
            <w:r>
              <w:rPr>
                <w:sz w:val="22"/>
                <w:szCs w:val="22"/>
              </w:rPr>
              <w:t>I can understand simple directions</w:t>
            </w:r>
            <w:r w:rsidRPr="00B03BF1">
              <w:rPr>
                <w:sz w:val="22"/>
                <w:szCs w:val="22"/>
              </w:rPr>
              <w:t>;</w:t>
            </w:r>
          </w:p>
          <w:p w14:paraId="0E6F07E0" w14:textId="77777777" w:rsidR="00C6595F" w:rsidRPr="00B03BF1" w:rsidRDefault="00C6595F" w:rsidP="00742B08">
            <w:r>
              <w:rPr>
                <w:sz w:val="22"/>
                <w:szCs w:val="22"/>
              </w:rPr>
              <w:t>I can name the buildings in our neighbourhood</w:t>
            </w:r>
            <w:r w:rsidRPr="00B03BF1">
              <w:rPr>
                <w:sz w:val="22"/>
                <w:szCs w:val="22"/>
              </w:rPr>
              <w:t>;</w:t>
            </w:r>
          </w:p>
          <w:p w14:paraId="548DCCA1" w14:textId="77777777" w:rsidR="00C6595F" w:rsidRPr="00B03BF1" w:rsidRDefault="00C6595F" w:rsidP="00742B08">
            <w:r>
              <w:rPr>
                <w:sz w:val="22"/>
                <w:szCs w:val="22"/>
              </w:rPr>
              <w:t>I can congratulate my friend;</w:t>
            </w:r>
          </w:p>
          <w:p w14:paraId="5EF0156D" w14:textId="77777777" w:rsidR="00C6595F" w:rsidRPr="00B03BF1" w:rsidRDefault="00C6595F" w:rsidP="00742B08">
            <w:r>
              <w:rPr>
                <w:sz w:val="22"/>
                <w:szCs w:val="22"/>
              </w:rPr>
              <w:t>I can order food</w:t>
            </w:r>
            <w:r w:rsidRPr="00B03BF1">
              <w:rPr>
                <w:sz w:val="22"/>
                <w:szCs w:val="22"/>
              </w:rPr>
              <w:t>;</w:t>
            </w:r>
          </w:p>
          <w:p w14:paraId="3B72E7BD" w14:textId="77777777" w:rsidR="00C6595F" w:rsidRPr="00B03BF1" w:rsidRDefault="00C6595F" w:rsidP="00742B08">
            <w:r>
              <w:rPr>
                <w:sz w:val="22"/>
                <w:szCs w:val="22"/>
              </w:rPr>
              <w:t>I can name fields of sport</w:t>
            </w:r>
            <w:r w:rsidRPr="00B03BF1">
              <w:rPr>
                <w:sz w:val="22"/>
                <w:szCs w:val="22"/>
              </w:rPr>
              <w:t>;</w:t>
            </w:r>
          </w:p>
        </w:tc>
        <w:tc>
          <w:tcPr>
            <w:tcW w:w="3403" w:type="dxa"/>
          </w:tcPr>
          <w:p w14:paraId="42312224" w14:textId="77777777" w:rsidR="00C6595F" w:rsidRPr="00B03BF1" w:rsidRDefault="00C6595F" w:rsidP="00742B08">
            <w:r w:rsidRPr="00B03BF1">
              <w:rPr>
                <w:sz w:val="22"/>
                <w:szCs w:val="22"/>
              </w:rPr>
              <w:t>Térbeli, mennyiségi viszonyok</w:t>
            </w:r>
          </w:p>
          <w:p w14:paraId="71F788CE" w14:textId="77777777" w:rsidR="00C6595F" w:rsidRPr="00FE320D" w:rsidRDefault="00C6595F" w:rsidP="00742B08">
            <w:pPr>
              <w:rPr>
                <w:i/>
              </w:rPr>
            </w:pPr>
            <w:r w:rsidRPr="00FE320D">
              <w:rPr>
                <w:i/>
                <w:sz w:val="22"/>
                <w:szCs w:val="22"/>
              </w:rPr>
              <w:t>- Prepositions of place</w:t>
            </w:r>
          </w:p>
          <w:p w14:paraId="40483CD9" w14:textId="77777777" w:rsidR="00C6595F" w:rsidRPr="00FE320D" w:rsidRDefault="00C6595F" w:rsidP="00742B08">
            <w:pPr>
              <w:rPr>
                <w:i/>
              </w:rPr>
            </w:pPr>
            <w:r w:rsidRPr="00FE320D">
              <w:rPr>
                <w:i/>
                <w:sz w:val="22"/>
                <w:szCs w:val="22"/>
              </w:rPr>
              <w:t>- How much?</w:t>
            </w:r>
          </w:p>
          <w:p w14:paraId="2E532DF8" w14:textId="77777777" w:rsidR="00C6595F" w:rsidRPr="00B03BF1" w:rsidRDefault="00C6595F" w:rsidP="00742B08">
            <w:r w:rsidRPr="00FE320D">
              <w:rPr>
                <w:i/>
                <w:sz w:val="22"/>
                <w:szCs w:val="22"/>
              </w:rPr>
              <w:t>- Some / any</w:t>
            </w:r>
          </w:p>
        </w:tc>
        <w:tc>
          <w:tcPr>
            <w:tcW w:w="3109" w:type="dxa"/>
          </w:tcPr>
          <w:p w14:paraId="48175477" w14:textId="77777777" w:rsidR="00C6595F" w:rsidRPr="00B03BF1" w:rsidRDefault="00C6595F" w:rsidP="00742B08">
            <w:r w:rsidRPr="00B03BF1">
              <w:rPr>
                <w:sz w:val="22"/>
                <w:szCs w:val="22"/>
              </w:rPr>
              <w:t>Bevásárló lista készítése;</w:t>
            </w:r>
          </w:p>
          <w:p w14:paraId="42103D1C" w14:textId="77777777" w:rsidR="00C6595F" w:rsidRPr="00B03BF1" w:rsidRDefault="00C6595F" w:rsidP="00742B08">
            <w:r w:rsidRPr="00B03BF1">
              <w:rPr>
                <w:sz w:val="22"/>
                <w:szCs w:val="22"/>
              </w:rPr>
              <w:t>Térkép készítése;</w:t>
            </w:r>
          </w:p>
          <w:p w14:paraId="040539E3" w14:textId="77777777" w:rsidR="00C6595F" w:rsidRPr="00B03BF1" w:rsidRDefault="00C6595F" w:rsidP="00742B08">
            <w:r w:rsidRPr="00B03BF1">
              <w:rPr>
                <w:sz w:val="22"/>
                <w:szCs w:val="22"/>
              </w:rPr>
              <w:t>Szerepjáték (boltocska)</w:t>
            </w:r>
          </w:p>
        </w:tc>
      </w:tr>
      <w:tr w:rsidR="00C6595F" w:rsidRPr="00B03BF1" w14:paraId="7D133705" w14:textId="77777777" w:rsidTr="00C6595F">
        <w:trPr>
          <w:trHeight w:val="978"/>
        </w:trPr>
        <w:tc>
          <w:tcPr>
            <w:tcW w:w="3686" w:type="dxa"/>
          </w:tcPr>
          <w:p w14:paraId="722C461F" w14:textId="77777777" w:rsidR="00C6595F" w:rsidRPr="00B03BF1" w:rsidRDefault="00C6595F" w:rsidP="00742B08">
            <w:r>
              <w:rPr>
                <w:sz w:val="22"/>
                <w:szCs w:val="22"/>
              </w:rPr>
              <w:t>I can give a personal description</w:t>
            </w:r>
            <w:r w:rsidRPr="00B03BF1">
              <w:rPr>
                <w:sz w:val="22"/>
                <w:szCs w:val="22"/>
              </w:rPr>
              <w:t>;</w:t>
            </w:r>
          </w:p>
          <w:p w14:paraId="278AF9D7" w14:textId="77777777" w:rsidR="00C6595F" w:rsidRPr="00B03BF1" w:rsidRDefault="00C6595F" w:rsidP="00742B08">
            <w:r>
              <w:rPr>
                <w:sz w:val="22"/>
                <w:szCs w:val="22"/>
              </w:rPr>
              <w:t>I can talk about my free time</w:t>
            </w:r>
            <w:r w:rsidRPr="00B03BF1">
              <w:rPr>
                <w:sz w:val="22"/>
                <w:szCs w:val="22"/>
              </w:rPr>
              <w:t>;</w:t>
            </w:r>
          </w:p>
          <w:p w14:paraId="199F7A36" w14:textId="77777777" w:rsidR="00C6595F" w:rsidRPr="00B03BF1" w:rsidRDefault="00C6595F" w:rsidP="00742B08">
            <w:r>
              <w:rPr>
                <w:sz w:val="22"/>
                <w:szCs w:val="22"/>
              </w:rPr>
              <w:t>I can talk about sports, their rules and the equipment used;</w:t>
            </w:r>
          </w:p>
          <w:p w14:paraId="16201993" w14:textId="77777777" w:rsidR="00C6595F" w:rsidRPr="00B03BF1" w:rsidRDefault="00C6595F" w:rsidP="00742B08">
            <w:r>
              <w:rPr>
                <w:sz w:val="22"/>
                <w:szCs w:val="22"/>
              </w:rPr>
              <w:t>I can express prohibition</w:t>
            </w:r>
            <w:r w:rsidRPr="00B03BF1">
              <w:rPr>
                <w:sz w:val="22"/>
                <w:szCs w:val="22"/>
              </w:rPr>
              <w:t>;</w:t>
            </w:r>
          </w:p>
        </w:tc>
        <w:tc>
          <w:tcPr>
            <w:tcW w:w="3403" w:type="dxa"/>
          </w:tcPr>
          <w:p w14:paraId="6881D977" w14:textId="77777777" w:rsidR="00C6595F" w:rsidRPr="00B03BF1" w:rsidRDefault="00C6595F" w:rsidP="00742B08">
            <w:r w:rsidRPr="00B03BF1">
              <w:rPr>
                <w:sz w:val="22"/>
                <w:szCs w:val="22"/>
              </w:rPr>
              <w:t>Logikai viszonyok</w:t>
            </w:r>
          </w:p>
          <w:p w14:paraId="5880ABDB" w14:textId="77777777" w:rsidR="00C6595F" w:rsidRPr="007D11CE" w:rsidRDefault="00C6595F" w:rsidP="00742B08">
            <w:pPr>
              <w:rPr>
                <w:i/>
              </w:rPr>
            </w:pPr>
            <w:r w:rsidRPr="007D11CE">
              <w:rPr>
                <w:i/>
                <w:sz w:val="22"/>
                <w:szCs w:val="22"/>
              </w:rPr>
              <w:t>- Object pronouns</w:t>
            </w:r>
          </w:p>
          <w:p w14:paraId="5B4DD38A" w14:textId="77777777" w:rsidR="00C6595F" w:rsidRPr="007D11CE" w:rsidRDefault="00C6595F" w:rsidP="00742B08">
            <w:pPr>
              <w:rPr>
                <w:i/>
              </w:rPr>
            </w:pPr>
            <w:r w:rsidRPr="007D11CE">
              <w:rPr>
                <w:i/>
                <w:sz w:val="22"/>
                <w:szCs w:val="22"/>
              </w:rPr>
              <w:t>- like + verb + -ing</w:t>
            </w:r>
          </w:p>
          <w:p w14:paraId="53B92CF3" w14:textId="77777777" w:rsidR="00C6595F" w:rsidRPr="007D11CE" w:rsidRDefault="00C6595F" w:rsidP="00742B08">
            <w:pPr>
              <w:rPr>
                <w:i/>
              </w:rPr>
            </w:pPr>
            <w:r w:rsidRPr="007D11CE">
              <w:rPr>
                <w:i/>
                <w:sz w:val="22"/>
                <w:szCs w:val="22"/>
              </w:rPr>
              <w:t>- must / mustn’t</w:t>
            </w:r>
          </w:p>
          <w:p w14:paraId="01FE3BA0" w14:textId="77777777" w:rsidR="00C6595F" w:rsidRPr="00B03BF1" w:rsidRDefault="00C6595F" w:rsidP="00742B08">
            <w:r w:rsidRPr="007D11CE">
              <w:rPr>
                <w:i/>
                <w:sz w:val="22"/>
                <w:szCs w:val="22"/>
              </w:rPr>
              <w:t>- Comparatives &amp; superlatives</w:t>
            </w:r>
          </w:p>
        </w:tc>
        <w:tc>
          <w:tcPr>
            <w:tcW w:w="3109" w:type="dxa"/>
          </w:tcPr>
          <w:p w14:paraId="11421855" w14:textId="77777777" w:rsidR="00C6595F" w:rsidRPr="00B03BF1" w:rsidRDefault="00C6595F" w:rsidP="00742B08">
            <w:r w:rsidRPr="00B03BF1">
              <w:rPr>
                <w:sz w:val="22"/>
                <w:szCs w:val="22"/>
              </w:rPr>
              <w:t>Sporteszközök rajzolása;</w:t>
            </w:r>
          </w:p>
          <w:p w14:paraId="2FAC38FE" w14:textId="77777777" w:rsidR="00C6595F" w:rsidRPr="00B03BF1" w:rsidRDefault="00C6595F" w:rsidP="00742B08">
            <w:r w:rsidRPr="00B03BF1">
              <w:rPr>
                <w:sz w:val="22"/>
                <w:szCs w:val="22"/>
              </w:rPr>
              <w:t>Kedvenc sportágunk bemitatása</w:t>
            </w:r>
          </w:p>
        </w:tc>
      </w:tr>
      <w:tr w:rsidR="00C6595F" w:rsidRPr="00B03BF1" w14:paraId="4AC51BD1" w14:textId="77777777" w:rsidTr="00C6595F">
        <w:trPr>
          <w:trHeight w:val="409"/>
        </w:trPr>
        <w:tc>
          <w:tcPr>
            <w:tcW w:w="3686" w:type="dxa"/>
          </w:tcPr>
          <w:p w14:paraId="6532B758" w14:textId="77777777" w:rsidR="00C6595F" w:rsidRPr="00B03BF1" w:rsidRDefault="00C6595F" w:rsidP="00742B08">
            <w:r>
              <w:rPr>
                <w:sz w:val="22"/>
                <w:szCs w:val="22"/>
              </w:rPr>
              <w:t>Stories</w:t>
            </w:r>
            <w:r w:rsidRPr="00B03BF1">
              <w:rPr>
                <w:sz w:val="22"/>
                <w:szCs w:val="22"/>
              </w:rPr>
              <w:t>;</w:t>
            </w:r>
          </w:p>
          <w:p w14:paraId="65B0A6F9" w14:textId="77777777" w:rsidR="00C6595F" w:rsidRPr="00B03BF1" w:rsidRDefault="00C6595F" w:rsidP="00742B08">
            <w:r>
              <w:rPr>
                <w:sz w:val="22"/>
                <w:szCs w:val="22"/>
              </w:rPr>
              <w:t>I can express  a state in the past;</w:t>
            </w:r>
          </w:p>
          <w:p w14:paraId="45028FE6" w14:textId="77777777" w:rsidR="00C6595F" w:rsidRPr="00B03BF1" w:rsidRDefault="00C6595F" w:rsidP="00742B08">
            <w:r>
              <w:rPr>
                <w:sz w:val="22"/>
                <w:szCs w:val="22"/>
              </w:rPr>
              <w:t>I know the past tense of some common verbs;</w:t>
            </w:r>
          </w:p>
          <w:p w14:paraId="0E57448C" w14:textId="77777777" w:rsidR="00C6595F" w:rsidRPr="00B03BF1" w:rsidRDefault="00C6595F" w:rsidP="00742B08">
            <w:r>
              <w:rPr>
                <w:sz w:val="22"/>
                <w:szCs w:val="22"/>
              </w:rPr>
              <w:t>I can talk about my plans for the summer holiday</w:t>
            </w:r>
            <w:r w:rsidRPr="00B03BF1">
              <w:rPr>
                <w:sz w:val="22"/>
                <w:szCs w:val="22"/>
              </w:rPr>
              <w:t>;</w:t>
            </w:r>
          </w:p>
        </w:tc>
        <w:tc>
          <w:tcPr>
            <w:tcW w:w="3403" w:type="dxa"/>
          </w:tcPr>
          <w:p w14:paraId="44ED681B" w14:textId="77777777" w:rsidR="00C6595F" w:rsidRPr="00B03BF1" w:rsidRDefault="00C6595F" w:rsidP="00742B08">
            <w:r w:rsidRPr="00B03BF1">
              <w:rPr>
                <w:sz w:val="22"/>
                <w:szCs w:val="22"/>
              </w:rPr>
              <w:t xml:space="preserve">Időbeli viszonyok </w:t>
            </w:r>
          </w:p>
          <w:p w14:paraId="62BFA4F4" w14:textId="77777777" w:rsidR="00C6595F" w:rsidRPr="007D11CE" w:rsidRDefault="00C6595F" w:rsidP="00742B08">
            <w:pPr>
              <w:rPr>
                <w:i/>
              </w:rPr>
            </w:pPr>
            <w:r w:rsidRPr="00B03BF1">
              <w:rPr>
                <w:sz w:val="22"/>
                <w:szCs w:val="22"/>
              </w:rPr>
              <w:t xml:space="preserve">- </w:t>
            </w:r>
            <w:r w:rsidRPr="007D11CE">
              <w:rPr>
                <w:i/>
                <w:sz w:val="22"/>
                <w:szCs w:val="22"/>
              </w:rPr>
              <w:t>Was / were</w:t>
            </w:r>
          </w:p>
          <w:p w14:paraId="6D2819FA" w14:textId="77777777" w:rsidR="00C6595F" w:rsidRPr="007D11CE" w:rsidRDefault="00C6595F" w:rsidP="00742B08">
            <w:pPr>
              <w:rPr>
                <w:i/>
              </w:rPr>
            </w:pPr>
            <w:r w:rsidRPr="007D11CE">
              <w:rPr>
                <w:i/>
                <w:sz w:val="22"/>
                <w:szCs w:val="22"/>
              </w:rPr>
              <w:t>- Past of  regular verbs</w:t>
            </w:r>
          </w:p>
          <w:p w14:paraId="367976E5" w14:textId="77777777" w:rsidR="00C6595F" w:rsidRPr="007D11CE" w:rsidRDefault="00C6595F" w:rsidP="00742B08">
            <w:pPr>
              <w:rPr>
                <w:i/>
              </w:rPr>
            </w:pPr>
            <w:r w:rsidRPr="007D11CE">
              <w:rPr>
                <w:i/>
                <w:sz w:val="22"/>
                <w:szCs w:val="22"/>
              </w:rPr>
              <w:t>- Past of irregular verbs</w:t>
            </w:r>
          </w:p>
          <w:p w14:paraId="6CD2F865" w14:textId="77777777" w:rsidR="00C6595F" w:rsidRPr="00B03BF1" w:rsidRDefault="00C6595F" w:rsidP="00742B08">
            <w:r w:rsidRPr="007D11CE">
              <w:rPr>
                <w:i/>
                <w:sz w:val="22"/>
                <w:szCs w:val="22"/>
              </w:rPr>
              <w:t>- going to</w:t>
            </w:r>
          </w:p>
        </w:tc>
        <w:tc>
          <w:tcPr>
            <w:tcW w:w="3109" w:type="dxa"/>
          </w:tcPr>
          <w:p w14:paraId="74902649" w14:textId="77777777" w:rsidR="00C6595F" w:rsidRPr="00B03BF1" w:rsidRDefault="00C6595F" w:rsidP="00742B08">
            <w:r w:rsidRPr="00B03BF1">
              <w:rPr>
                <w:sz w:val="22"/>
                <w:szCs w:val="22"/>
              </w:rPr>
              <w:t>Mesehallgatás;</w:t>
            </w:r>
          </w:p>
          <w:p w14:paraId="5919B86D" w14:textId="77777777" w:rsidR="00C6595F" w:rsidRPr="00B03BF1" w:rsidRDefault="00C6595F" w:rsidP="00742B08">
            <w:r w:rsidRPr="00B03BF1">
              <w:rPr>
                <w:sz w:val="22"/>
                <w:szCs w:val="22"/>
              </w:rPr>
              <w:t>Önálló szövegfeldolgozás</w:t>
            </w:r>
          </w:p>
        </w:tc>
      </w:tr>
    </w:tbl>
    <w:p w14:paraId="19356BD9" w14:textId="77777777" w:rsidR="00C6595F" w:rsidRPr="003D2A76" w:rsidRDefault="00C6595F" w:rsidP="00B15562">
      <w:pPr>
        <w:jc w:val="center"/>
        <w:rPr>
          <w:b/>
          <w:sz w:val="28"/>
          <w:szCs w:val="28"/>
        </w:rPr>
      </w:pPr>
    </w:p>
    <w:p w14:paraId="787B464E" w14:textId="77777777" w:rsidR="000232D8" w:rsidRPr="003D2A76" w:rsidRDefault="000232D8" w:rsidP="002D6A2B">
      <w:pPr>
        <w:rPr>
          <w:b/>
        </w:rPr>
      </w:pPr>
    </w:p>
    <w:p w14:paraId="0E1B0CED" w14:textId="77777777" w:rsidR="00B15562" w:rsidRPr="003D2A76" w:rsidRDefault="00B15562" w:rsidP="00B15562">
      <w:pPr>
        <w:autoSpaceDE w:val="0"/>
        <w:autoSpaceDN w:val="0"/>
        <w:adjustRightInd w:val="0"/>
        <w:jc w:val="both"/>
        <w:rPr>
          <w:b/>
          <w:sz w:val="28"/>
          <w:szCs w:val="28"/>
        </w:rPr>
      </w:pPr>
      <w:r w:rsidRPr="003D2A76">
        <w:rPr>
          <w:b/>
          <w:sz w:val="28"/>
          <w:szCs w:val="28"/>
        </w:rPr>
        <w:t>Értékelési rendszer</w:t>
      </w:r>
    </w:p>
    <w:p w14:paraId="3ECB9260" w14:textId="77777777" w:rsidR="00370316" w:rsidRPr="003D2A76" w:rsidRDefault="00370316" w:rsidP="00B15562">
      <w:pPr>
        <w:autoSpaceDE w:val="0"/>
        <w:autoSpaceDN w:val="0"/>
        <w:adjustRightInd w:val="0"/>
        <w:jc w:val="both"/>
        <w:rPr>
          <w:b/>
          <w:sz w:val="28"/>
          <w:szCs w:val="28"/>
        </w:rPr>
      </w:pPr>
    </w:p>
    <w:p w14:paraId="22BB4225" w14:textId="77777777" w:rsidR="006D2FEB" w:rsidRPr="003D2A76" w:rsidRDefault="006D2FEB" w:rsidP="00B15562">
      <w:pPr>
        <w:autoSpaceDE w:val="0"/>
        <w:autoSpaceDN w:val="0"/>
        <w:adjustRightInd w:val="0"/>
        <w:jc w:val="both"/>
      </w:pPr>
      <w:r w:rsidRPr="003D2A76">
        <w:t>A tanuló továbbhaladásának követelményeit az egyes iskolák pedagógiai programja tartalmazza.</w:t>
      </w:r>
    </w:p>
    <w:p w14:paraId="04E5540C" w14:textId="77777777" w:rsidR="006D2FEB" w:rsidRPr="003D2A76" w:rsidRDefault="006D2FEB" w:rsidP="00B15562">
      <w:pPr>
        <w:autoSpaceDE w:val="0"/>
        <w:autoSpaceDN w:val="0"/>
        <w:adjustRightInd w:val="0"/>
        <w:jc w:val="both"/>
      </w:pPr>
      <w:r w:rsidRPr="003D2A76">
        <w:t xml:space="preserve">Jelen helyi tanterv javaslata a továbbhaladás feltételeire a 4. osztály végén: a tanuló legyen képes az év végi kimenetet mérésekor a szókincs, beszédkészség, beszédértést és íráskészséget mérő feladatokat legalább </w:t>
      </w:r>
      <w:r w:rsidR="00370316" w:rsidRPr="003D2A76">
        <w:t>30%-ban, a nyelvhelyességet 20</w:t>
      </w:r>
      <w:r w:rsidRPr="003D2A76">
        <w:t>%-ban teljesíteni.</w:t>
      </w:r>
    </w:p>
    <w:p w14:paraId="6CD5F239" w14:textId="77777777" w:rsidR="006D2FEB" w:rsidRPr="003D2A76" w:rsidRDefault="006D2FEB" w:rsidP="002D6A2B"/>
    <w:p w14:paraId="66BA78CE" w14:textId="77777777" w:rsidR="00C50BEF" w:rsidRPr="003D2A76" w:rsidRDefault="003D2A76" w:rsidP="002D6A2B">
      <w:pPr>
        <w:rPr>
          <w:b/>
        </w:rPr>
      </w:pPr>
      <w:r w:rsidRPr="003D2A76">
        <w:rPr>
          <w:b/>
        </w:rPr>
        <w:t>Értékelési szempontok:</w:t>
      </w:r>
    </w:p>
    <w:p w14:paraId="1AB959AB" w14:textId="77777777" w:rsidR="003D2A76" w:rsidRPr="003D2A76" w:rsidRDefault="003D2A76" w:rsidP="002D6A2B">
      <w:r w:rsidRPr="003D2A76">
        <w:t>Minden készséget, és a nyelvhelyességet külön-külön értékelünk.</w:t>
      </w:r>
    </w:p>
    <w:p w14:paraId="53B1BF00" w14:textId="77777777" w:rsidR="00C50BEF" w:rsidRPr="003D2A76" w:rsidRDefault="00C50BEF" w:rsidP="002D6A2B"/>
    <w:p w14:paraId="64F94095" w14:textId="77777777" w:rsidR="006D2FEB" w:rsidRPr="003D2A76" w:rsidRDefault="00C50BEF" w:rsidP="00C50BEF">
      <w:pPr>
        <w:autoSpaceDE w:val="0"/>
        <w:autoSpaceDN w:val="0"/>
        <w:adjustRightInd w:val="0"/>
        <w:rPr>
          <w:b/>
          <w:bCs/>
        </w:rPr>
      </w:pPr>
      <w:r w:rsidRPr="003D2A76">
        <w:rPr>
          <w:b/>
          <w:bCs/>
        </w:rPr>
        <w:t>Az értékelés módjai:</w:t>
      </w:r>
    </w:p>
    <w:p w14:paraId="492F8F50" w14:textId="77777777" w:rsidR="006D2FEB" w:rsidRPr="003D2A76" w:rsidRDefault="006D2FEB" w:rsidP="002D6A2B">
      <w:pPr>
        <w:numPr>
          <w:ilvl w:val="0"/>
          <w:numId w:val="3"/>
        </w:numPr>
        <w:autoSpaceDE w:val="0"/>
        <w:autoSpaceDN w:val="0"/>
        <w:adjustRightInd w:val="0"/>
        <w:jc w:val="both"/>
      </w:pPr>
      <w:r w:rsidRPr="003D2A76">
        <w:t xml:space="preserve">önértékelés </w:t>
      </w:r>
    </w:p>
    <w:p w14:paraId="4099BB37" w14:textId="77777777" w:rsidR="006D2FEB" w:rsidRPr="003D2A76" w:rsidRDefault="006D2FEB" w:rsidP="002D6A2B">
      <w:pPr>
        <w:numPr>
          <w:ilvl w:val="0"/>
          <w:numId w:val="3"/>
        </w:numPr>
        <w:autoSpaceDE w:val="0"/>
        <w:autoSpaceDN w:val="0"/>
        <w:adjustRightInd w:val="0"/>
        <w:jc w:val="both"/>
      </w:pPr>
      <w:r w:rsidRPr="003D2A76">
        <w:t>tanulói értékelés (pár-, csoportmunkában)</w:t>
      </w:r>
    </w:p>
    <w:p w14:paraId="64B00DF0" w14:textId="77777777" w:rsidR="006D2FEB" w:rsidRPr="003D2A76" w:rsidRDefault="006D2FEB" w:rsidP="002D6A2B">
      <w:pPr>
        <w:numPr>
          <w:ilvl w:val="0"/>
          <w:numId w:val="3"/>
        </w:numPr>
        <w:autoSpaceDE w:val="0"/>
        <w:autoSpaceDN w:val="0"/>
        <w:adjustRightInd w:val="0"/>
        <w:jc w:val="both"/>
      </w:pPr>
      <w:r w:rsidRPr="003D2A76">
        <w:t>szóbeli értékelés;</w:t>
      </w:r>
    </w:p>
    <w:p w14:paraId="51138BAD" w14:textId="77777777" w:rsidR="006D2FEB" w:rsidRPr="003D2A76" w:rsidRDefault="006D2FEB" w:rsidP="002D6A2B">
      <w:pPr>
        <w:numPr>
          <w:ilvl w:val="0"/>
          <w:numId w:val="3"/>
        </w:numPr>
        <w:autoSpaceDE w:val="0"/>
        <w:autoSpaceDN w:val="0"/>
        <w:adjustRightInd w:val="0"/>
        <w:jc w:val="both"/>
      </w:pPr>
      <w:r w:rsidRPr="003D2A76">
        <w:lastRenderedPageBreak/>
        <w:t>írásbeli, főleg ösztönző-formáló (formatív) értékelés;</w:t>
      </w:r>
    </w:p>
    <w:p w14:paraId="75E23D5E" w14:textId="77777777" w:rsidR="006D2FEB" w:rsidRPr="003D2A76" w:rsidRDefault="006D2FEB" w:rsidP="002D6A2B">
      <w:pPr>
        <w:numPr>
          <w:ilvl w:val="0"/>
          <w:numId w:val="3"/>
        </w:numPr>
        <w:autoSpaceDE w:val="0"/>
        <w:autoSpaceDN w:val="0"/>
        <w:adjustRightInd w:val="0"/>
        <w:jc w:val="both"/>
      </w:pPr>
      <w:r w:rsidRPr="003D2A76">
        <w:t xml:space="preserve">minősítő-szelektáló (szummatív) </w:t>
      </w:r>
    </w:p>
    <w:p w14:paraId="035930F8" w14:textId="77777777" w:rsidR="006D2FEB" w:rsidRPr="003D2A76" w:rsidRDefault="006D2FEB" w:rsidP="002D6A2B">
      <w:pPr>
        <w:numPr>
          <w:ilvl w:val="0"/>
          <w:numId w:val="3"/>
        </w:numPr>
        <w:autoSpaceDE w:val="0"/>
        <w:autoSpaceDN w:val="0"/>
        <w:adjustRightInd w:val="0"/>
        <w:jc w:val="both"/>
      </w:pPr>
      <w:r w:rsidRPr="003D2A76">
        <w:t>összegző-lezáró értékelés (osztályzás).</w:t>
      </w:r>
    </w:p>
    <w:p w14:paraId="0FB84A47" w14:textId="77777777" w:rsidR="006D2FEB" w:rsidRPr="003D2A76" w:rsidRDefault="006D2FEB" w:rsidP="002D6A2B">
      <w:pPr>
        <w:autoSpaceDE w:val="0"/>
        <w:autoSpaceDN w:val="0"/>
        <w:adjustRightInd w:val="0"/>
        <w:jc w:val="both"/>
      </w:pPr>
    </w:p>
    <w:p w14:paraId="2C063167" w14:textId="77777777" w:rsidR="006D2FEB" w:rsidRPr="003D2A76" w:rsidRDefault="006D2FEB" w:rsidP="002D6A2B">
      <w:pPr>
        <w:spacing w:before="120"/>
        <w:ind w:left="142"/>
        <w:contextualSpacing/>
        <w:jc w:val="center"/>
        <w:rPr>
          <w:b/>
        </w:rPr>
      </w:pPr>
    </w:p>
    <w:sectPr w:rsidR="006D2FEB" w:rsidRPr="003D2A76" w:rsidSect="0016561A">
      <w:pgSz w:w="11906" w:h="16838"/>
      <w:pgMar w:top="1560" w:right="1558" w:bottom="42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9A06A" w14:textId="77777777" w:rsidR="006D5D8A" w:rsidRDefault="006D5D8A" w:rsidP="001C53EC">
      <w:r>
        <w:separator/>
      </w:r>
    </w:p>
  </w:endnote>
  <w:endnote w:type="continuationSeparator" w:id="0">
    <w:p w14:paraId="37A3207A" w14:textId="77777777" w:rsidR="006D5D8A" w:rsidRDefault="006D5D8A"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EB84F" w14:textId="77777777" w:rsidR="006D5D8A" w:rsidRDefault="006D5D8A" w:rsidP="001C53EC">
      <w:r>
        <w:separator/>
      </w:r>
    </w:p>
  </w:footnote>
  <w:footnote w:type="continuationSeparator" w:id="0">
    <w:p w14:paraId="1BEC8B8F" w14:textId="77777777" w:rsidR="006D5D8A" w:rsidRDefault="006D5D8A"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2"/>
  </w:num>
  <w:num w:numId="4">
    <w:abstractNumId w:val="20"/>
  </w:num>
  <w:num w:numId="5">
    <w:abstractNumId w:val="2"/>
  </w:num>
  <w:num w:numId="6">
    <w:abstractNumId w:val="17"/>
  </w:num>
  <w:num w:numId="7">
    <w:abstractNumId w:val="16"/>
  </w:num>
  <w:num w:numId="8">
    <w:abstractNumId w:val="7"/>
  </w:num>
  <w:num w:numId="9">
    <w:abstractNumId w:val="2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0"/>
  </w:num>
  <w:num w:numId="15">
    <w:abstractNumId w:val="11"/>
  </w:num>
  <w:num w:numId="16">
    <w:abstractNumId w:val="3"/>
  </w:num>
  <w:num w:numId="17">
    <w:abstractNumId w:val="18"/>
  </w:num>
  <w:num w:numId="18">
    <w:abstractNumId w:val="9"/>
  </w:num>
  <w:num w:numId="19">
    <w:abstractNumId w:val="1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5651D"/>
    <w:rsid w:val="000607B8"/>
    <w:rsid w:val="00082412"/>
    <w:rsid w:val="000856E3"/>
    <w:rsid w:val="000A56E2"/>
    <w:rsid w:val="000B1FAC"/>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E504F"/>
    <w:rsid w:val="001F2C8D"/>
    <w:rsid w:val="001F73B4"/>
    <w:rsid w:val="00213539"/>
    <w:rsid w:val="00222287"/>
    <w:rsid w:val="00231A55"/>
    <w:rsid w:val="0024758B"/>
    <w:rsid w:val="00250178"/>
    <w:rsid w:val="00254196"/>
    <w:rsid w:val="00261099"/>
    <w:rsid w:val="0026595B"/>
    <w:rsid w:val="002728F7"/>
    <w:rsid w:val="00282BA3"/>
    <w:rsid w:val="002A1B09"/>
    <w:rsid w:val="002B0B54"/>
    <w:rsid w:val="002B2F7F"/>
    <w:rsid w:val="002B5975"/>
    <w:rsid w:val="002C3611"/>
    <w:rsid w:val="002D6A08"/>
    <w:rsid w:val="002D6A2B"/>
    <w:rsid w:val="002F38D0"/>
    <w:rsid w:val="0032614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16F15"/>
    <w:rsid w:val="0051739A"/>
    <w:rsid w:val="00543D86"/>
    <w:rsid w:val="005444A1"/>
    <w:rsid w:val="005626DB"/>
    <w:rsid w:val="00591518"/>
    <w:rsid w:val="005A09B3"/>
    <w:rsid w:val="005A3B2A"/>
    <w:rsid w:val="005D17AD"/>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D5D8A"/>
    <w:rsid w:val="006E6181"/>
    <w:rsid w:val="007053B6"/>
    <w:rsid w:val="007148E5"/>
    <w:rsid w:val="00724F4E"/>
    <w:rsid w:val="00726BD4"/>
    <w:rsid w:val="00756118"/>
    <w:rsid w:val="00762B3F"/>
    <w:rsid w:val="00767461"/>
    <w:rsid w:val="00771008"/>
    <w:rsid w:val="00784679"/>
    <w:rsid w:val="0079357B"/>
    <w:rsid w:val="007B7716"/>
    <w:rsid w:val="007C1D84"/>
    <w:rsid w:val="007C4A50"/>
    <w:rsid w:val="007D11CE"/>
    <w:rsid w:val="00820795"/>
    <w:rsid w:val="008234DC"/>
    <w:rsid w:val="00851E18"/>
    <w:rsid w:val="0085399A"/>
    <w:rsid w:val="00854B38"/>
    <w:rsid w:val="00855E6E"/>
    <w:rsid w:val="008A79FA"/>
    <w:rsid w:val="008B0CB7"/>
    <w:rsid w:val="008B41B3"/>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94730"/>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20A5"/>
    <w:rsid w:val="00AF58F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4374B"/>
    <w:rsid w:val="00C50507"/>
    <w:rsid w:val="00C50740"/>
    <w:rsid w:val="00C50BEF"/>
    <w:rsid w:val="00C52C84"/>
    <w:rsid w:val="00C54F58"/>
    <w:rsid w:val="00C65367"/>
    <w:rsid w:val="00C6595F"/>
    <w:rsid w:val="00C70DCD"/>
    <w:rsid w:val="00C72F71"/>
    <w:rsid w:val="00C9415B"/>
    <w:rsid w:val="00C961D3"/>
    <w:rsid w:val="00CE59A9"/>
    <w:rsid w:val="00D16CD0"/>
    <w:rsid w:val="00D2141D"/>
    <w:rsid w:val="00D23807"/>
    <w:rsid w:val="00D26CD8"/>
    <w:rsid w:val="00D47977"/>
    <w:rsid w:val="00D7682B"/>
    <w:rsid w:val="00D822DC"/>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3775"/>
    <w:rsid w:val="00E30A40"/>
    <w:rsid w:val="00E30FDE"/>
    <w:rsid w:val="00E41D02"/>
    <w:rsid w:val="00E5193D"/>
    <w:rsid w:val="00E51A32"/>
    <w:rsid w:val="00E6214D"/>
    <w:rsid w:val="00E74BE9"/>
    <w:rsid w:val="00E7637D"/>
    <w:rsid w:val="00E84D5D"/>
    <w:rsid w:val="00E852CB"/>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64F03"/>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5665</Words>
  <Characters>32291</Characters>
  <Application>Microsoft Office Word</Application>
  <DocSecurity>0</DocSecurity>
  <Lines>269</Lines>
  <Paragraphs>75</Paragraphs>
  <ScaleCrop>false</ScaleCrop>
  <HeadingPairs>
    <vt:vector size="2" baseType="variant">
      <vt:variant>
        <vt:lpstr>Cím</vt:lpstr>
      </vt:variant>
      <vt:variant>
        <vt:i4>1</vt:i4>
      </vt:variant>
    </vt:vector>
  </HeadingPairs>
  <TitlesOfParts>
    <vt:vector size="1" baseType="lpstr">
      <vt:lpstr>Helyi tanterv – javaslat</vt:lpstr>
    </vt:vector>
  </TitlesOfParts>
  <Company/>
  <LinksUpToDate>false</LinksUpToDate>
  <CharactersWithSpaces>37881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4</cp:revision>
  <dcterms:created xsi:type="dcterms:W3CDTF">2020-05-18T08:55:00Z</dcterms:created>
  <dcterms:modified xsi:type="dcterms:W3CDTF">2020-05-18T09:07:00Z</dcterms:modified>
</cp:coreProperties>
</file>